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8F5F" w14:textId="77777777" w:rsidR="0063625B" w:rsidRDefault="0063625B" w:rsidP="00085FD9">
      <w:pPr>
        <w:rPr>
          <w:rFonts w:cs="Arial"/>
        </w:rPr>
      </w:pPr>
    </w:p>
    <w:p w14:paraId="353DF81E" w14:textId="77777777" w:rsidR="0063625B" w:rsidRDefault="0063625B" w:rsidP="0086034C">
      <w:pPr>
        <w:rPr>
          <w:rFonts w:cs="Arial"/>
        </w:rPr>
      </w:pPr>
    </w:p>
    <w:p w14:paraId="2564711D" w14:textId="77777777" w:rsidR="00C22107" w:rsidRDefault="00C22107" w:rsidP="006A0CEB">
      <w:pPr>
        <w:rPr>
          <w:rFonts w:cs="Arial"/>
        </w:rPr>
      </w:pPr>
    </w:p>
    <w:p w14:paraId="195433B0" w14:textId="77777777" w:rsidR="009D1AEB" w:rsidRPr="00B057A9" w:rsidRDefault="00E80C97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BA5EF8">
        <w:rPr>
          <w:rFonts w:cs="Arial"/>
        </w:rPr>
        <w:t>28</w:t>
      </w:r>
      <w:r w:rsidR="00292434">
        <w:rPr>
          <w:rFonts w:cs="Arial"/>
        </w:rPr>
        <w:t xml:space="preserve"> </w:t>
      </w:r>
      <w:r w:rsidR="004319C4">
        <w:rPr>
          <w:rFonts w:cs="Arial"/>
        </w:rPr>
        <w:t>lutego</w:t>
      </w:r>
      <w:r w:rsidR="002E2432">
        <w:rPr>
          <w:rFonts w:cs="Arial"/>
        </w:rPr>
        <w:t xml:space="preserve"> 202</w:t>
      </w:r>
      <w:r w:rsidR="00775B7C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4E4FABB9" w14:textId="77777777" w:rsidR="00A51735" w:rsidRPr="004671A3" w:rsidRDefault="00773839" w:rsidP="00292434">
      <w:pPr>
        <w:pStyle w:val="Nagwek1"/>
        <w:spacing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PLK S.A. </w:t>
      </w:r>
      <w:r w:rsidR="00EE38F9">
        <w:rPr>
          <w:sz w:val="22"/>
          <w:szCs w:val="22"/>
        </w:rPr>
        <w:t>z</w:t>
      </w:r>
      <w:r w:rsidR="00775B7C">
        <w:rPr>
          <w:sz w:val="22"/>
          <w:szCs w:val="22"/>
        </w:rPr>
        <w:t>większ</w:t>
      </w:r>
      <w:r>
        <w:rPr>
          <w:sz w:val="22"/>
          <w:szCs w:val="22"/>
        </w:rPr>
        <w:t>a możliwości</w:t>
      </w:r>
      <w:r w:rsidR="00775B7C">
        <w:rPr>
          <w:sz w:val="22"/>
          <w:szCs w:val="22"/>
        </w:rPr>
        <w:t xml:space="preserve"> podróży pociągiem do Zakopanego</w:t>
      </w:r>
      <w:r w:rsidR="00242E24">
        <w:rPr>
          <w:sz w:val="22"/>
          <w:szCs w:val="22"/>
        </w:rPr>
        <w:t xml:space="preserve"> </w:t>
      </w:r>
    </w:p>
    <w:bookmarkEnd w:id="0"/>
    <w:p w14:paraId="617BA84E" w14:textId="77777777" w:rsidR="00FB1C73" w:rsidRDefault="00FB1C73" w:rsidP="00FB1C73">
      <w:pPr>
        <w:spacing w:before="100" w:beforeAutospacing="1" w:after="100" w:afterAutospacing="1" w:line="360" w:lineRule="auto"/>
      </w:pPr>
      <w:r w:rsidRPr="00EA04E5">
        <w:rPr>
          <w:rFonts w:eastAsiaTheme="majorEastAsia" w:cstheme="majorBidi"/>
          <w:b/>
        </w:rPr>
        <w:t xml:space="preserve">Zimą, </w:t>
      </w:r>
      <w:r>
        <w:rPr>
          <w:rFonts w:eastAsiaTheme="majorEastAsia" w:cstheme="majorBidi"/>
          <w:b/>
        </w:rPr>
        <w:t>podróżni</w:t>
      </w:r>
      <w:r w:rsidRPr="00EA04E5">
        <w:rPr>
          <w:rFonts w:eastAsiaTheme="majorEastAsia" w:cstheme="majorBidi"/>
          <w:b/>
        </w:rPr>
        <w:t xml:space="preserve"> skorzystali z bezpośrednich połączeń pociągiem do stolicy Tatr, zapewnionych od grudnia do lutego</w:t>
      </w:r>
      <w:r>
        <w:rPr>
          <w:rFonts w:eastAsiaTheme="majorEastAsia" w:cstheme="majorBidi"/>
          <w:b/>
          <w:color w:val="0070C0"/>
        </w:rPr>
        <w:t>.</w:t>
      </w:r>
      <w:r w:rsidRPr="00EA04E5">
        <w:rPr>
          <w:rFonts w:eastAsiaTheme="majorEastAsia" w:cstheme="majorBidi"/>
          <w:b/>
          <w:color w:val="0070C0"/>
        </w:rPr>
        <w:t xml:space="preserve"> </w:t>
      </w:r>
      <w:r w:rsidRPr="00E707B7">
        <w:rPr>
          <w:rFonts w:eastAsiaTheme="majorEastAsia" w:cstheme="majorBidi"/>
          <w:b/>
        </w:rPr>
        <w:t>Ułatwieniem w podróży były dostępniejsze oraz wygodniejsze stacje i przystanki</w:t>
      </w:r>
      <w:r>
        <w:rPr>
          <w:rFonts w:eastAsiaTheme="majorEastAsia" w:cstheme="majorBidi"/>
          <w:b/>
        </w:rPr>
        <w:t xml:space="preserve">, przygotowane </w:t>
      </w:r>
      <w:r w:rsidR="00EE38F9">
        <w:rPr>
          <w:rFonts w:eastAsiaTheme="majorEastAsia" w:cstheme="majorBidi"/>
          <w:b/>
        </w:rPr>
        <w:t xml:space="preserve">w ramach </w:t>
      </w:r>
      <w:r>
        <w:rPr>
          <w:rFonts w:eastAsiaTheme="majorEastAsia" w:cstheme="majorBidi"/>
          <w:b/>
        </w:rPr>
        <w:t>inwestycji PLK S.A.</w:t>
      </w:r>
      <w:r>
        <w:rPr>
          <w:rFonts w:eastAsiaTheme="majorEastAsia" w:cstheme="majorBidi"/>
          <w:b/>
          <w:color w:val="0070C0"/>
        </w:rPr>
        <w:t xml:space="preserve"> </w:t>
      </w:r>
      <w:r w:rsidR="00EE38F9">
        <w:rPr>
          <w:rFonts w:eastAsiaTheme="majorEastAsia" w:cstheme="majorBidi"/>
          <w:b/>
        </w:rPr>
        <w:t>Od marca</w:t>
      </w:r>
      <w:r>
        <w:rPr>
          <w:rFonts w:eastAsiaTheme="majorEastAsia" w:cstheme="majorBidi"/>
          <w:b/>
        </w:rPr>
        <w:t>,</w:t>
      </w:r>
      <w:r w:rsidRPr="00775B7C">
        <w:rPr>
          <w:rFonts w:eastAsiaTheme="majorEastAsia" w:cstheme="majorBidi"/>
          <w:b/>
          <w:color w:val="0070C0"/>
        </w:rPr>
        <w:t xml:space="preserve"> </w:t>
      </w:r>
      <w:r>
        <w:rPr>
          <w:rFonts w:eastAsiaTheme="majorEastAsia" w:cstheme="majorBidi"/>
          <w:b/>
        </w:rPr>
        <w:t>k</w:t>
      </w:r>
      <w:r w:rsidRPr="00D000D6">
        <w:rPr>
          <w:rFonts w:eastAsiaTheme="majorEastAsia" w:cstheme="majorBidi"/>
          <w:b/>
        </w:rPr>
        <w:t>ontynuowane będą prace na trasie Sucha Beskidzka - Chabówka – Zakopane</w:t>
      </w:r>
      <w:r>
        <w:rPr>
          <w:rFonts w:eastAsiaTheme="majorEastAsia" w:cstheme="majorBidi"/>
          <w:b/>
        </w:rPr>
        <w:t xml:space="preserve"> dla lepszych i krótszych podróży na kolejowej zakopiance. </w:t>
      </w:r>
      <w:r w:rsidR="008172BF">
        <w:rPr>
          <w:rFonts w:eastAsiaTheme="majorEastAsia" w:cstheme="majorBidi"/>
          <w:b/>
        </w:rPr>
        <w:t>Współf</w:t>
      </w:r>
      <w:r>
        <w:rPr>
          <w:rFonts w:eastAsiaTheme="majorEastAsia" w:cstheme="majorBidi"/>
          <w:b/>
        </w:rPr>
        <w:t xml:space="preserve">inansowanie </w:t>
      </w:r>
      <w:r w:rsidR="008172BF">
        <w:rPr>
          <w:rFonts w:eastAsiaTheme="majorEastAsia" w:cstheme="majorBidi"/>
          <w:b/>
        </w:rPr>
        <w:t xml:space="preserve">projektu </w:t>
      </w:r>
      <w:r>
        <w:rPr>
          <w:rFonts w:eastAsiaTheme="majorEastAsia" w:cstheme="majorBidi"/>
          <w:b/>
        </w:rPr>
        <w:t xml:space="preserve">z </w:t>
      </w:r>
      <w:proofErr w:type="spellStart"/>
      <w:r>
        <w:rPr>
          <w:rFonts w:cs="Arial"/>
          <w:b/>
        </w:rPr>
        <w:t>POIiŚ</w:t>
      </w:r>
      <w:proofErr w:type="spellEnd"/>
      <w:r w:rsidR="008172BF">
        <w:rPr>
          <w:rFonts w:cs="Arial"/>
          <w:b/>
        </w:rPr>
        <w:t>.</w:t>
      </w:r>
    </w:p>
    <w:p w14:paraId="5FF498D8" w14:textId="77777777" w:rsidR="00A26619" w:rsidRPr="006F5A66" w:rsidRDefault="000E3BEE" w:rsidP="00C62373">
      <w:pPr>
        <w:spacing w:before="100" w:beforeAutospacing="1" w:after="100" w:afterAutospacing="1" w:line="360" w:lineRule="auto"/>
        <w:rPr>
          <w:rFonts w:cs="Arial"/>
        </w:rPr>
      </w:pPr>
      <w:r w:rsidRPr="000E3BEE">
        <w:rPr>
          <w:rFonts w:cs="Arial"/>
        </w:rPr>
        <w:t xml:space="preserve">Dzięki inwestycji PKP Polskich Linii Kolejowych S.A., realizowanej </w:t>
      </w:r>
      <w:r w:rsidR="009B03D3" w:rsidRPr="000E3BEE">
        <w:rPr>
          <w:rFonts w:cs="Arial"/>
        </w:rPr>
        <w:t>etapami</w:t>
      </w:r>
      <w:r w:rsidR="009B03D3">
        <w:rPr>
          <w:rFonts w:cs="Arial"/>
        </w:rPr>
        <w:t xml:space="preserve"> </w:t>
      </w:r>
      <w:r w:rsidR="005148E3">
        <w:rPr>
          <w:rFonts w:cs="Arial"/>
        </w:rPr>
        <w:t>na kolejowej zakopiance</w:t>
      </w:r>
      <w:r w:rsidRPr="000E3BEE">
        <w:rPr>
          <w:rFonts w:cs="Arial"/>
        </w:rPr>
        <w:t xml:space="preserve">, </w:t>
      </w:r>
      <w:r w:rsidR="00C13075">
        <w:rPr>
          <w:rFonts w:cs="Arial"/>
        </w:rPr>
        <w:t xml:space="preserve">pasażerowie </w:t>
      </w:r>
      <w:r w:rsidRPr="000E3BEE">
        <w:rPr>
          <w:rFonts w:cs="Arial"/>
        </w:rPr>
        <w:t xml:space="preserve">mogli </w:t>
      </w:r>
      <w:r w:rsidR="00C13075">
        <w:rPr>
          <w:rFonts w:cs="Arial"/>
        </w:rPr>
        <w:t xml:space="preserve">wygodnie </w:t>
      </w:r>
      <w:r w:rsidR="00C40BD4">
        <w:rPr>
          <w:rFonts w:cs="Arial"/>
        </w:rPr>
        <w:t>podróżować</w:t>
      </w:r>
      <w:r w:rsidRPr="000E3BEE">
        <w:rPr>
          <w:rFonts w:cs="Arial"/>
        </w:rPr>
        <w:t xml:space="preserve"> pociągiem do Zakopanego</w:t>
      </w:r>
      <w:r w:rsidR="00C40BD4">
        <w:rPr>
          <w:rFonts w:cs="Arial"/>
        </w:rPr>
        <w:t>,</w:t>
      </w:r>
      <w:r w:rsidRPr="000E3BEE">
        <w:rPr>
          <w:rFonts w:cs="Arial"/>
        </w:rPr>
        <w:t xml:space="preserve"> </w:t>
      </w:r>
      <w:r w:rsidR="005148E3">
        <w:rPr>
          <w:rFonts w:cs="Arial"/>
        </w:rPr>
        <w:t xml:space="preserve">m.in. </w:t>
      </w:r>
      <w:r w:rsidR="00C23357">
        <w:rPr>
          <w:rFonts w:cs="Arial"/>
        </w:rPr>
        <w:t xml:space="preserve">w </w:t>
      </w:r>
      <w:r w:rsidR="00BA5EF8">
        <w:rPr>
          <w:rFonts w:cs="Arial"/>
        </w:rPr>
        <w:t>Ś</w:t>
      </w:r>
      <w:r w:rsidR="00C23357">
        <w:rPr>
          <w:rFonts w:cs="Arial"/>
        </w:rPr>
        <w:t>wi</w:t>
      </w:r>
      <w:r w:rsidR="00BA5EF8">
        <w:rPr>
          <w:rFonts w:cs="Arial"/>
        </w:rPr>
        <w:t>ę</w:t>
      </w:r>
      <w:r w:rsidR="00C23357">
        <w:rPr>
          <w:rFonts w:cs="Arial"/>
        </w:rPr>
        <w:t>ta i w ferie</w:t>
      </w:r>
      <w:r>
        <w:rPr>
          <w:rFonts w:cs="Arial"/>
          <w:color w:val="0070C0"/>
        </w:rPr>
        <w:t xml:space="preserve">. </w:t>
      </w:r>
      <w:r w:rsidR="009449C0">
        <w:rPr>
          <w:rFonts w:cs="Arial"/>
        </w:rPr>
        <w:t>B</w:t>
      </w:r>
      <w:r w:rsidR="006F5A66" w:rsidRPr="006F5A66">
        <w:rPr>
          <w:rFonts w:cs="Arial"/>
        </w:rPr>
        <w:t>lisko 30 zmodernizowanych stacj</w:t>
      </w:r>
      <w:r w:rsidR="0032384F">
        <w:rPr>
          <w:rFonts w:cs="Arial"/>
        </w:rPr>
        <w:t>i</w:t>
      </w:r>
      <w:r w:rsidR="006F5A66" w:rsidRPr="006F5A66">
        <w:rPr>
          <w:rFonts w:cs="Arial"/>
        </w:rPr>
        <w:t xml:space="preserve"> </w:t>
      </w:r>
      <w:r w:rsidR="0032384F" w:rsidRPr="006F5A66">
        <w:rPr>
          <w:rFonts w:cs="Arial"/>
        </w:rPr>
        <w:t>oraz now</w:t>
      </w:r>
      <w:r w:rsidR="0032384F">
        <w:rPr>
          <w:rFonts w:cs="Arial"/>
        </w:rPr>
        <w:t>e</w:t>
      </w:r>
      <w:r w:rsidR="0032384F" w:rsidRPr="006F5A66">
        <w:rPr>
          <w:rFonts w:cs="Arial"/>
        </w:rPr>
        <w:t xml:space="preserve"> </w:t>
      </w:r>
      <w:r w:rsidR="006F5A66" w:rsidRPr="006F5A66">
        <w:rPr>
          <w:rFonts w:cs="Arial"/>
        </w:rPr>
        <w:t>przystank</w:t>
      </w:r>
      <w:r w:rsidR="008A3769">
        <w:rPr>
          <w:rFonts w:cs="Arial"/>
        </w:rPr>
        <w:t>i</w:t>
      </w:r>
      <w:r w:rsidR="009449C0" w:rsidRPr="009449C0">
        <w:rPr>
          <w:rFonts w:cs="Arial"/>
        </w:rPr>
        <w:t xml:space="preserve"> </w:t>
      </w:r>
      <w:r w:rsidR="009449C0" w:rsidRPr="006F5A66">
        <w:rPr>
          <w:rFonts w:cs="Arial"/>
        </w:rPr>
        <w:t>ułatwił</w:t>
      </w:r>
      <w:r w:rsidR="008A3769">
        <w:rPr>
          <w:rFonts w:cs="Arial"/>
        </w:rPr>
        <w:t>y zimowe</w:t>
      </w:r>
      <w:r w:rsidR="009449C0">
        <w:rPr>
          <w:rFonts w:cs="Arial"/>
        </w:rPr>
        <w:t xml:space="preserve"> </w:t>
      </w:r>
      <w:r w:rsidR="00645083">
        <w:rPr>
          <w:rFonts w:cs="Arial"/>
        </w:rPr>
        <w:t>wyjazdy.</w:t>
      </w:r>
    </w:p>
    <w:p w14:paraId="45986E82" w14:textId="77777777" w:rsidR="00FD2B51" w:rsidRPr="009449C0" w:rsidRDefault="00FD2B51" w:rsidP="000A31C4">
      <w:pPr>
        <w:pStyle w:val="Nagwek2"/>
      </w:pPr>
      <w:r w:rsidRPr="009449C0">
        <w:t xml:space="preserve">Kontynuacja prac </w:t>
      </w:r>
      <w:r w:rsidR="008A3769">
        <w:t xml:space="preserve">między </w:t>
      </w:r>
      <w:r w:rsidRPr="009449C0">
        <w:t>Such</w:t>
      </w:r>
      <w:r w:rsidR="008A3769">
        <w:t>ą</w:t>
      </w:r>
      <w:r w:rsidRPr="009449C0">
        <w:t xml:space="preserve"> </w:t>
      </w:r>
      <w:r w:rsidR="001D62A6" w:rsidRPr="009449C0">
        <w:t>B</w:t>
      </w:r>
      <w:r w:rsidRPr="009449C0">
        <w:t>eskidzk</w:t>
      </w:r>
      <w:r w:rsidR="008A3769">
        <w:t xml:space="preserve">ą a </w:t>
      </w:r>
      <w:r w:rsidRPr="009449C0">
        <w:t>Chabówk</w:t>
      </w:r>
      <w:r w:rsidR="008A3769">
        <w:t>ą i</w:t>
      </w:r>
      <w:r w:rsidRPr="009449C0">
        <w:t xml:space="preserve"> Zakopane</w:t>
      </w:r>
      <w:r w:rsidR="008A3769">
        <w:t>m</w:t>
      </w:r>
    </w:p>
    <w:p w14:paraId="03D45B7B" w14:textId="087E1C36" w:rsidR="00D47883" w:rsidRPr="00775B7C" w:rsidRDefault="009449C0" w:rsidP="00F81948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5148E3">
        <w:rPr>
          <w:rFonts w:cs="Arial"/>
        </w:rPr>
        <w:t>1 marca ruszają kolejne prace, zwiększające możliwości i jakość komunikacji kolejowej na linii z Krakowa do Zakopanego</w:t>
      </w:r>
      <w:r w:rsidRPr="00C62373">
        <w:rPr>
          <w:rFonts w:cs="Arial"/>
        </w:rPr>
        <w:t xml:space="preserve">. </w:t>
      </w:r>
      <w:r w:rsidR="00F81948">
        <w:rPr>
          <w:rFonts w:cs="Arial"/>
        </w:rPr>
        <w:t xml:space="preserve">Przewidziano je </w:t>
      </w:r>
      <w:r w:rsidR="00F81948" w:rsidRPr="00750A6C">
        <w:rPr>
          <w:rFonts w:cs="Arial"/>
        </w:rPr>
        <w:t>do 21 czerwca br.</w:t>
      </w:r>
      <w:r w:rsidR="0032384F" w:rsidRPr="00750A6C">
        <w:rPr>
          <w:rFonts w:cs="Arial"/>
        </w:rPr>
        <w:t xml:space="preserve"> </w:t>
      </w:r>
      <w:r w:rsidR="00F81948" w:rsidRPr="00C62373">
        <w:rPr>
          <w:rFonts w:cs="Arial"/>
        </w:rPr>
        <w:t xml:space="preserve">Kontynuowane będą następne, </w:t>
      </w:r>
      <w:r w:rsidR="00C40BD4">
        <w:rPr>
          <w:rFonts w:cs="Arial"/>
        </w:rPr>
        <w:t>roboty</w:t>
      </w:r>
      <w:r w:rsidR="00F81948" w:rsidRPr="00C62373">
        <w:rPr>
          <w:rFonts w:cs="Arial"/>
        </w:rPr>
        <w:t xml:space="preserve"> </w:t>
      </w:r>
      <w:r w:rsidR="0052001B">
        <w:rPr>
          <w:rFonts w:cs="Arial"/>
        </w:rPr>
        <w:t xml:space="preserve">na torach, </w:t>
      </w:r>
      <w:r w:rsidR="00F81948">
        <w:rPr>
          <w:rFonts w:cs="Arial"/>
        </w:rPr>
        <w:t>między Suchą Beskidzką a Zakopanem</w:t>
      </w:r>
      <w:r w:rsidR="0052001B">
        <w:rPr>
          <w:rFonts w:cs="Arial"/>
        </w:rPr>
        <w:t>,</w:t>
      </w:r>
      <w:r w:rsidR="00F81948">
        <w:rPr>
          <w:rFonts w:cs="Arial"/>
        </w:rPr>
        <w:t xml:space="preserve"> </w:t>
      </w:r>
      <w:r w:rsidR="00F81948" w:rsidRPr="00C62373">
        <w:rPr>
          <w:rFonts w:cs="Arial"/>
        </w:rPr>
        <w:t>dla krótszych i wygodniejszych podróży kolejow</w:t>
      </w:r>
      <w:r w:rsidR="0032384F">
        <w:rPr>
          <w:rFonts w:cs="Arial"/>
        </w:rPr>
        <w:t>ą</w:t>
      </w:r>
      <w:r w:rsidR="00F81948" w:rsidRPr="00C62373">
        <w:rPr>
          <w:rFonts w:cs="Arial"/>
        </w:rPr>
        <w:t xml:space="preserve"> zakopianką</w:t>
      </w:r>
      <w:r w:rsidR="00F81948">
        <w:rPr>
          <w:rFonts w:cs="Arial"/>
        </w:rPr>
        <w:t xml:space="preserve">. </w:t>
      </w:r>
      <w:r w:rsidR="00F81948" w:rsidRPr="00750A6C">
        <w:rPr>
          <w:rFonts w:cs="Arial"/>
        </w:rPr>
        <w:t>W czerwcu</w:t>
      </w:r>
      <w:r w:rsidR="00F81948">
        <w:rPr>
          <w:rFonts w:cs="Arial"/>
        </w:rPr>
        <w:t xml:space="preserve">, do zmodernizowanych </w:t>
      </w:r>
      <w:r w:rsidR="006B154E">
        <w:rPr>
          <w:rFonts w:cs="Arial"/>
        </w:rPr>
        <w:t>oraz</w:t>
      </w:r>
      <w:r w:rsidR="00F81948">
        <w:rPr>
          <w:rFonts w:cs="Arial"/>
        </w:rPr>
        <w:t xml:space="preserve"> now</w:t>
      </w:r>
      <w:r w:rsidR="00773839">
        <w:rPr>
          <w:rFonts w:cs="Arial"/>
        </w:rPr>
        <w:t>ych stacji i przystanków dołączy</w:t>
      </w:r>
      <w:r w:rsidR="00F81948">
        <w:rPr>
          <w:rFonts w:cs="Arial"/>
        </w:rPr>
        <w:t xml:space="preserve"> stacja Szaflary, a </w:t>
      </w:r>
      <w:r w:rsidR="00F81948" w:rsidRPr="00750A6C">
        <w:rPr>
          <w:rFonts w:cs="Arial"/>
        </w:rPr>
        <w:t>w grudniu</w:t>
      </w:r>
      <w:r w:rsidR="00645083" w:rsidRPr="00750A6C">
        <w:rPr>
          <w:rFonts w:cs="Arial"/>
        </w:rPr>
        <w:t xml:space="preserve"> </w:t>
      </w:r>
      <w:r w:rsidR="00F81948" w:rsidRPr="00645083">
        <w:rPr>
          <w:rFonts w:cs="Arial"/>
        </w:rPr>
        <w:t xml:space="preserve"> </w:t>
      </w:r>
      <w:r w:rsidR="00F81948">
        <w:rPr>
          <w:rFonts w:cs="Arial"/>
        </w:rPr>
        <w:t xml:space="preserve">Biały Dunajec i Zakopane. </w:t>
      </w:r>
    </w:p>
    <w:p w14:paraId="04C62087" w14:textId="77777777" w:rsidR="0073141E" w:rsidRPr="00735B9E" w:rsidRDefault="00773839" w:rsidP="00420101">
      <w:pPr>
        <w:spacing w:after="200" w:line="360" w:lineRule="auto"/>
        <w:rPr>
          <w:rFonts w:cs="Arial"/>
          <w:b/>
          <w:color w:val="0070C0"/>
        </w:rPr>
      </w:pPr>
      <w:r>
        <w:rPr>
          <w:rFonts w:cs="Arial"/>
        </w:rPr>
        <w:t>Prace realizowane do czerwca</w:t>
      </w:r>
      <w:r w:rsidR="00F81948" w:rsidRPr="006B154E">
        <w:rPr>
          <w:rFonts w:cs="Arial"/>
        </w:rPr>
        <w:t xml:space="preserve">, obejmą również </w:t>
      </w:r>
      <w:r w:rsidR="006B154E" w:rsidRPr="006B154E">
        <w:rPr>
          <w:rFonts w:cs="Arial"/>
        </w:rPr>
        <w:t>budowę dodatkowych obiektów</w:t>
      </w:r>
      <w:r w:rsidR="006B154E">
        <w:rPr>
          <w:rFonts w:cs="Arial"/>
        </w:rPr>
        <w:t xml:space="preserve">. Dzięki temu, podróżni zyskają lepszy dostęp do pociągów </w:t>
      </w:r>
      <w:r w:rsidR="00735B9E">
        <w:rPr>
          <w:rFonts w:cs="Arial"/>
        </w:rPr>
        <w:t>na stacj</w:t>
      </w:r>
      <w:r w:rsidR="001B204E">
        <w:rPr>
          <w:rFonts w:cs="Arial"/>
        </w:rPr>
        <w:t>i</w:t>
      </w:r>
      <w:r w:rsidR="00735B9E">
        <w:rPr>
          <w:rFonts w:cs="Arial"/>
        </w:rPr>
        <w:t xml:space="preserve"> </w:t>
      </w:r>
      <w:r w:rsidR="00735B9E" w:rsidRPr="00735B9E">
        <w:rPr>
          <w:rFonts w:cs="Arial"/>
          <w:b/>
        </w:rPr>
        <w:t>Nowy Targ</w:t>
      </w:r>
      <w:r w:rsidR="001B204E">
        <w:rPr>
          <w:rFonts w:cs="Arial"/>
          <w:b/>
        </w:rPr>
        <w:t>.</w:t>
      </w:r>
      <w:r w:rsidR="00735B9E" w:rsidRPr="00735B9E">
        <w:rPr>
          <w:rFonts w:cs="Arial"/>
          <w:b/>
        </w:rPr>
        <w:t xml:space="preserve"> </w:t>
      </w:r>
      <w:r w:rsidR="00B12B30">
        <w:rPr>
          <w:rFonts w:cs="Arial"/>
        </w:rPr>
        <w:t xml:space="preserve">Zmodernizowany </w:t>
      </w:r>
      <w:r w:rsidR="00735B9E">
        <w:rPr>
          <w:rFonts w:cs="Arial"/>
        </w:rPr>
        <w:t>zostan</w:t>
      </w:r>
      <w:r w:rsidR="00874E2E">
        <w:rPr>
          <w:rFonts w:cs="Arial"/>
        </w:rPr>
        <w:t>ie</w:t>
      </w:r>
      <w:r w:rsidR="00735B9E">
        <w:rPr>
          <w:rFonts w:cs="Arial"/>
        </w:rPr>
        <w:t xml:space="preserve"> </w:t>
      </w:r>
      <w:r w:rsidR="00B12B30">
        <w:rPr>
          <w:rFonts w:cs="Arial"/>
        </w:rPr>
        <w:t>kolejny</w:t>
      </w:r>
      <w:r w:rsidR="00735B9E">
        <w:rPr>
          <w:rFonts w:cs="Arial"/>
        </w:rPr>
        <w:t xml:space="preserve"> peron</w:t>
      </w:r>
      <w:r w:rsidR="006B154E">
        <w:rPr>
          <w:rFonts w:cs="Arial"/>
        </w:rPr>
        <w:t>, usytuowan</w:t>
      </w:r>
      <w:r w:rsidR="00B12B30">
        <w:rPr>
          <w:rFonts w:cs="Arial"/>
        </w:rPr>
        <w:t>y</w:t>
      </w:r>
      <w:r w:rsidR="006B154E">
        <w:rPr>
          <w:rFonts w:cs="Arial"/>
        </w:rPr>
        <w:t xml:space="preserve"> przy budynku dworca. W Poroninie</w:t>
      </w:r>
      <w:r w:rsidR="00735B9E">
        <w:rPr>
          <w:rFonts w:cs="Arial"/>
        </w:rPr>
        <w:t>,</w:t>
      </w:r>
      <w:r w:rsidR="006B154E">
        <w:rPr>
          <w:rFonts w:cs="Arial"/>
        </w:rPr>
        <w:t xml:space="preserve"> </w:t>
      </w:r>
      <w:r w:rsidR="00874E2E">
        <w:rPr>
          <w:rFonts w:cs="Arial"/>
        </w:rPr>
        <w:t>rozpoczną</w:t>
      </w:r>
      <w:r w:rsidR="00B12B30">
        <w:rPr>
          <w:rFonts w:cs="Arial"/>
        </w:rPr>
        <w:t xml:space="preserve"> się prace budowlane związane z </w:t>
      </w:r>
      <w:r w:rsidR="006B154E">
        <w:rPr>
          <w:rFonts w:cs="Arial"/>
        </w:rPr>
        <w:t>przejście</w:t>
      </w:r>
      <w:r w:rsidR="00B12B30">
        <w:rPr>
          <w:rFonts w:cs="Arial"/>
        </w:rPr>
        <w:t>m</w:t>
      </w:r>
      <w:r w:rsidR="006B154E">
        <w:rPr>
          <w:rFonts w:cs="Arial"/>
        </w:rPr>
        <w:t xml:space="preserve"> pod torami, które ułatwi </w:t>
      </w:r>
      <w:r w:rsidR="00735B9E">
        <w:rPr>
          <w:rFonts w:cs="Arial"/>
        </w:rPr>
        <w:t xml:space="preserve">komunikację na stacji </w:t>
      </w:r>
      <w:r w:rsidR="006B154E">
        <w:rPr>
          <w:rFonts w:cs="Arial"/>
        </w:rPr>
        <w:t xml:space="preserve">wszystkim podróżnym. </w:t>
      </w:r>
      <w:r w:rsidR="00B12B30">
        <w:rPr>
          <w:rFonts w:cs="Arial"/>
          <w:b/>
        </w:rPr>
        <w:t xml:space="preserve"> </w:t>
      </w:r>
    </w:p>
    <w:p w14:paraId="3FDAA047" w14:textId="77777777" w:rsidR="00B752F7" w:rsidRPr="005148E3" w:rsidRDefault="00B752F7" w:rsidP="000A31C4">
      <w:pPr>
        <w:pStyle w:val="Nagwek2"/>
      </w:pPr>
      <w:r w:rsidRPr="005148E3">
        <w:t xml:space="preserve">Zmiany w rozkładzie jazdy od marca </w:t>
      </w:r>
    </w:p>
    <w:p w14:paraId="41439757" w14:textId="77777777" w:rsidR="00645083" w:rsidRPr="00E637AE" w:rsidRDefault="00B752F7" w:rsidP="00E637AE">
      <w:pPr>
        <w:spacing w:after="200" w:line="360" w:lineRule="auto"/>
        <w:rPr>
          <w:rFonts w:cs="Arial"/>
        </w:rPr>
      </w:pPr>
      <w:r w:rsidRPr="005148E3">
        <w:rPr>
          <w:rFonts w:eastAsia="Calibri" w:cs="Arial"/>
        </w:rPr>
        <w:t xml:space="preserve">Od </w:t>
      </w:r>
      <w:r w:rsidR="005148E3" w:rsidRPr="005148E3">
        <w:rPr>
          <w:rFonts w:eastAsia="Calibri" w:cs="Arial"/>
        </w:rPr>
        <w:t>środy</w:t>
      </w:r>
      <w:r w:rsidRPr="005148E3">
        <w:rPr>
          <w:rFonts w:eastAsia="Calibri" w:cs="Arial"/>
        </w:rPr>
        <w:t xml:space="preserve"> 1 marca za pociągi dalekobieżne Intercity, m. in. z Warszawy i Trójmiasta będzie zastępcza komunikacja autobusowa na odcinku Kraków – Zakopane. Autobusy zastępcze pojadą także na odcinku </w:t>
      </w:r>
      <w:r w:rsidR="005148E3" w:rsidRPr="005148E3">
        <w:rPr>
          <w:rFonts w:eastAsia="Calibri" w:cs="Arial"/>
        </w:rPr>
        <w:t>Sucha Beskidzka - Zakopane</w:t>
      </w:r>
      <w:r w:rsidRPr="005148E3">
        <w:rPr>
          <w:rFonts w:eastAsia="Calibri" w:cs="Arial"/>
        </w:rPr>
        <w:t xml:space="preserve"> za pociągi </w:t>
      </w:r>
      <w:proofErr w:type="spellStart"/>
      <w:r w:rsidRPr="005148E3">
        <w:rPr>
          <w:rFonts w:eastAsia="Calibri" w:cs="Arial"/>
        </w:rPr>
        <w:t>Polregio</w:t>
      </w:r>
      <w:proofErr w:type="spellEnd"/>
      <w:r w:rsidR="005148E3" w:rsidRPr="005148E3">
        <w:rPr>
          <w:rFonts w:eastAsia="Calibri" w:cs="Arial"/>
        </w:rPr>
        <w:t>.</w:t>
      </w:r>
      <w:r w:rsidR="00C16104" w:rsidRPr="00C16104">
        <w:rPr>
          <w:bCs/>
        </w:rPr>
        <w:t xml:space="preserve"> </w:t>
      </w:r>
      <w:r w:rsidR="00E637AE">
        <w:rPr>
          <w:bCs/>
        </w:rPr>
        <w:t xml:space="preserve">Zmiany są uwzględnione w rozkładzie jazdy, m.in. </w:t>
      </w:r>
      <w:r w:rsidR="00C16104">
        <w:t>w I</w:t>
      </w:r>
      <w:r w:rsidR="00C16104" w:rsidRPr="004E0197">
        <w:t>nternecie na </w:t>
      </w:r>
      <w:hyperlink r:id="rId8" w:tgtFrame="_blank" w:tooltip="link do strony Portal Pasażera" w:history="1">
        <w:r w:rsidR="00C16104" w:rsidRPr="00BF0A33">
          <w:rPr>
            <w:rStyle w:val="Hipercze"/>
          </w:rPr>
          <w:t>portalpasazera.pl, </w:t>
        </w:r>
      </w:hyperlink>
    </w:p>
    <w:p w14:paraId="5911AC63" w14:textId="4258C167" w:rsidR="00750A6C" w:rsidRDefault="00750A6C" w:rsidP="00C40BD4">
      <w:pPr>
        <w:spacing w:before="100" w:beforeAutospacing="1" w:after="100" w:afterAutospacing="1" w:line="360" w:lineRule="auto"/>
        <w:rPr>
          <w:rFonts w:eastAsia="Calibri"/>
          <w:b/>
        </w:rPr>
      </w:pPr>
    </w:p>
    <w:p w14:paraId="620057B8" w14:textId="77777777" w:rsidR="000A31C4" w:rsidRDefault="000A31C4" w:rsidP="00C40BD4">
      <w:pPr>
        <w:spacing w:before="100" w:beforeAutospacing="1" w:after="100" w:afterAutospacing="1" w:line="360" w:lineRule="auto"/>
        <w:rPr>
          <w:rFonts w:eastAsia="Calibri"/>
          <w:b/>
        </w:rPr>
      </w:pPr>
    </w:p>
    <w:p w14:paraId="160F2C42" w14:textId="77777777" w:rsidR="00A30076" w:rsidRPr="00C40BD4" w:rsidRDefault="00C40BD4" w:rsidP="000A31C4">
      <w:pPr>
        <w:pStyle w:val="Nagwek2"/>
        <w:rPr>
          <w:rFonts w:eastAsia="Calibri"/>
        </w:rPr>
      </w:pPr>
      <w:r w:rsidRPr="00C40BD4">
        <w:rPr>
          <w:rFonts w:eastAsia="Calibri"/>
        </w:rPr>
        <w:lastRenderedPageBreak/>
        <w:t>Dostępność, nowy standard obsługi i krótsze podróże</w:t>
      </w:r>
      <w:r w:rsidR="00A30076" w:rsidRPr="00C40BD4">
        <w:rPr>
          <w:rFonts w:eastAsia="Calibri"/>
        </w:rPr>
        <w:t xml:space="preserve"> </w:t>
      </w:r>
    </w:p>
    <w:p w14:paraId="5F218EBB" w14:textId="77777777" w:rsidR="003F0CFD" w:rsidRPr="00C40BD4" w:rsidRDefault="004671A3" w:rsidP="00A30076">
      <w:pPr>
        <w:spacing w:after="200" w:line="360" w:lineRule="auto"/>
        <w:rPr>
          <w:rFonts w:eastAsia="Calibri" w:cs="Arial"/>
        </w:rPr>
      </w:pPr>
      <w:r w:rsidRPr="00C40BD4">
        <w:rPr>
          <w:rFonts w:eastAsia="Calibri" w:cs="Arial"/>
        </w:rPr>
        <w:t>P</w:t>
      </w:r>
      <w:r w:rsidR="003F0CFD" w:rsidRPr="00C40BD4">
        <w:rPr>
          <w:rFonts w:eastAsia="Calibri" w:cs="Arial"/>
        </w:rPr>
        <w:t>rac</w:t>
      </w:r>
      <w:r w:rsidRPr="00C40BD4">
        <w:rPr>
          <w:rFonts w:eastAsia="Calibri" w:cs="Arial"/>
        </w:rPr>
        <w:t>e</w:t>
      </w:r>
      <w:r w:rsidR="003F0CFD" w:rsidRPr="00C40BD4">
        <w:rPr>
          <w:rFonts w:eastAsia="Calibri" w:cs="Arial"/>
        </w:rPr>
        <w:t xml:space="preserve"> na kolejowej zakopiance przewidziano do </w:t>
      </w:r>
      <w:r w:rsidR="00A30076" w:rsidRPr="00C40BD4">
        <w:rPr>
          <w:rFonts w:eastAsia="Calibri" w:cs="Arial"/>
        </w:rPr>
        <w:t xml:space="preserve">grudnia </w:t>
      </w:r>
      <w:r w:rsidR="003F0CFD" w:rsidRPr="00C40BD4">
        <w:rPr>
          <w:rFonts w:eastAsia="Calibri" w:cs="Arial"/>
        </w:rPr>
        <w:t>2023 r.</w:t>
      </w:r>
      <w:r w:rsidR="009E46FE" w:rsidRPr="00C40BD4">
        <w:rPr>
          <w:rFonts w:eastAsia="Calibri" w:cs="Arial"/>
        </w:rPr>
        <w:t xml:space="preserve"> </w:t>
      </w:r>
      <w:r w:rsidR="00C40BD4" w:rsidRPr="00C40BD4">
        <w:rPr>
          <w:rFonts w:eastAsia="Calibri" w:cs="Arial"/>
        </w:rPr>
        <w:t>Oprócz zwiększeni</w:t>
      </w:r>
      <w:r w:rsidR="00645083">
        <w:rPr>
          <w:rFonts w:eastAsia="Calibri" w:cs="Arial"/>
        </w:rPr>
        <w:t>a</w:t>
      </w:r>
      <w:r w:rsidR="00C40BD4" w:rsidRPr="00C40BD4">
        <w:rPr>
          <w:rFonts w:eastAsia="Calibri" w:cs="Arial"/>
        </w:rPr>
        <w:t xml:space="preserve"> dostępności i komfortu podróżnych na stacjach i przystankach, </w:t>
      </w:r>
      <w:r w:rsidR="00F82550">
        <w:rPr>
          <w:rFonts w:eastAsia="Calibri" w:cs="Arial"/>
        </w:rPr>
        <w:t xml:space="preserve">inwestycja </w:t>
      </w:r>
      <w:r w:rsidR="0007087B">
        <w:rPr>
          <w:rFonts w:eastAsia="Calibri" w:cs="Arial"/>
        </w:rPr>
        <w:t>stworzy możliwość skrócenia</w:t>
      </w:r>
      <w:r w:rsidR="00F82550">
        <w:rPr>
          <w:rFonts w:eastAsia="Calibri" w:cs="Arial"/>
        </w:rPr>
        <w:t xml:space="preserve"> </w:t>
      </w:r>
      <w:r w:rsidRPr="00C40BD4">
        <w:rPr>
          <w:rFonts w:eastAsia="Calibri" w:cs="Arial"/>
        </w:rPr>
        <w:t>czas</w:t>
      </w:r>
      <w:r w:rsidR="0007087B">
        <w:rPr>
          <w:rFonts w:eastAsia="Calibri" w:cs="Arial"/>
        </w:rPr>
        <w:t>u</w:t>
      </w:r>
      <w:r w:rsidRPr="00C40BD4">
        <w:rPr>
          <w:rFonts w:eastAsia="Calibri" w:cs="Arial"/>
        </w:rPr>
        <w:t xml:space="preserve"> </w:t>
      </w:r>
      <w:r w:rsidR="00F82550">
        <w:rPr>
          <w:rFonts w:eastAsia="Calibri" w:cs="Arial"/>
        </w:rPr>
        <w:t>przejazdu</w:t>
      </w:r>
      <w:r w:rsidR="003F0CFD" w:rsidRPr="00C40BD4">
        <w:rPr>
          <w:rFonts w:eastAsia="Calibri" w:cs="Arial"/>
        </w:rPr>
        <w:t xml:space="preserve"> z Krakowa do Zakopanego </w:t>
      </w:r>
      <w:r w:rsidR="0007087B" w:rsidRPr="00C40BD4">
        <w:rPr>
          <w:rFonts w:eastAsia="Calibri" w:cs="Arial"/>
        </w:rPr>
        <w:t>do ok. 2 godzin</w:t>
      </w:r>
      <w:r w:rsidR="0007087B">
        <w:rPr>
          <w:rFonts w:eastAsia="Calibri" w:cs="Arial"/>
        </w:rPr>
        <w:t xml:space="preserve">, </w:t>
      </w:r>
      <w:r w:rsidR="00F82550">
        <w:rPr>
          <w:rFonts w:eastAsia="Calibri" w:cs="Arial"/>
        </w:rPr>
        <w:t>dla najszybszego pociągu</w:t>
      </w:r>
      <w:r w:rsidR="009E46FE" w:rsidRPr="00C40BD4">
        <w:rPr>
          <w:rFonts w:eastAsia="Calibri" w:cs="Arial"/>
        </w:rPr>
        <w:t>.</w:t>
      </w:r>
      <w:r w:rsidR="00152954" w:rsidRPr="00C40BD4">
        <w:rPr>
          <w:rFonts w:eastAsia="Calibri" w:cs="Arial"/>
        </w:rPr>
        <w:t xml:space="preserve"> </w:t>
      </w:r>
    </w:p>
    <w:p w14:paraId="256D82F6" w14:textId="77777777" w:rsidR="00735B9E" w:rsidRPr="003812E9" w:rsidRDefault="00735B9E" w:rsidP="00735B9E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 xml:space="preserve">Inwestycje na kolejowej </w:t>
      </w:r>
      <w:r w:rsidRPr="00AD396A">
        <w:rPr>
          <w:rFonts w:eastAsia="Calibri" w:cs="Arial"/>
        </w:rPr>
        <w:t>zakopian</w:t>
      </w:r>
      <w:r>
        <w:rPr>
          <w:rFonts w:eastAsia="Calibri" w:cs="Arial"/>
        </w:rPr>
        <w:t xml:space="preserve">ce, w tym modernizacja i budowa przystanków realizowane są </w:t>
      </w:r>
      <w:r w:rsidRPr="00AD396A">
        <w:rPr>
          <w:rFonts w:eastAsia="Calibri" w:cs="Arial"/>
        </w:rPr>
        <w:t>w ramach projektu „Prace na liniach nr 97, 98 ,99, na odcinku Skawina - Sucha Beskidzka - Chabówka - Zakopane”</w:t>
      </w:r>
      <w:r>
        <w:rPr>
          <w:rFonts w:eastAsia="Calibri" w:cs="Arial"/>
        </w:rPr>
        <w:t>.</w:t>
      </w:r>
      <w:r w:rsidRPr="00AD396A">
        <w:rPr>
          <w:rFonts w:eastAsia="Calibri" w:cs="Arial"/>
        </w:rPr>
        <w:t xml:space="preserve"> </w:t>
      </w:r>
      <w:r w:rsidRPr="00AD396A">
        <w:rPr>
          <w:rFonts w:cs="Arial"/>
        </w:rPr>
        <w:t>Projekt</w:t>
      </w:r>
      <w:r>
        <w:rPr>
          <w:rFonts w:cs="Arial"/>
        </w:rPr>
        <w:t xml:space="preserve"> za</w:t>
      </w:r>
      <w:r w:rsidRPr="00AD396A">
        <w:rPr>
          <w:rFonts w:cs="Arial"/>
        </w:rPr>
        <w:t xml:space="preserve"> </w:t>
      </w:r>
      <w:r>
        <w:rPr>
          <w:rFonts w:eastAsia="Calibri" w:cs="Arial"/>
        </w:rPr>
        <w:t>ponad</w:t>
      </w:r>
      <w:r w:rsidRPr="00AD396A">
        <w:rPr>
          <w:rFonts w:eastAsia="Calibri" w:cs="Arial"/>
        </w:rPr>
        <w:t xml:space="preserve"> 1,1 mld zł netto</w:t>
      </w:r>
      <w:r w:rsidRPr="00AD396A">
        <w:rPr>
          <w:rFonts w:cs="Arial"/>
        </w:rPr>
        <w:t xml:space="preserve"> jest współfinansowany przez Unię Europejską </w:t>
      </w:r>
      <w:r>
        <w:rPr>
          <w:rFonts w:cs="Arial"/>
        </w:rPr>
        <w:t>z</w:t>
      </w:r>
      <w:r w:rsidRPr="00AD396A">
        <w:rPr>
          <w:rFonts w:cs="Arial"/>
        </w:rPr>
        <w:t xml:space="preserve"> Programu Operacyjnego Infrastruktura i Środowisko</w:t>
      </w:r>
      <w:r w:rsidRPr="003812E9">
        <w:rPr>
          <w:rFonts w:cs="Arial"/>
          <w:color w:val="0070C0"/>
        </w:rPr>
        <w:t>.</w:t>
      </w:r>
    </w:p>
    <w:p w14:paraId="7545E7D6" w14:textId="77777777" w:rsidR="00735B9E" w:rsidRPr="00FD22EE" w:rsidRDefault="00735B9E" w:rsidP="000A31C4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15DC0018" w14:textId="77777777" w:rsidR="00735B9E" w:rsidRDefault="00735B9E" w:rsidP="000A31C4">
      <w:pPr>
        <w:spacing w:after="0" w:line="360" w:lineRule="auto"/>
      </w:pPr>
      <w:r w:rsidRPr="00FD22EE">
        <w:t>Dorota Szalacha</w:t>
      </w:r>
      <w:r w:rsidRPr="00FD22EE">
        <w:br/>
        <w:t>zespół prasowy</w:t>
      </w:r>
      <w:r w:rsidRPr="00FD22EE">
        <w:rPr>
          <w:rStyle w:val="Pogrubienie"/>
          <w:rFonts w:cs="Arial"/>
        </w:rPr>
        <w:t xml:space="preserve"> </w:t>
      </w:r>
      <w:r w:rsidRPr="00FD22EE">
        <w:rPr>
          <w:rStyle w:val="Pogrubienie"/>
          <w:rFonts w:cs="Arial"/>
        </w:rPr>
        <w:br/>
      </w:r>
      <w:r w:rsidRPr="00FD22EE">
        <w:rPr>
          <w:rStyle w:val="Pogrubienie"/>
          <w:rFonts w:cs="Arial"/>
          <w:b w:val="0"/>
        </w:rPr>
        <w:t>PKP Polskie Linie Kolejowe S.A.</w:t>
      </w:r>
      <w:r w:rsidRPr="00FD22EE">
        <w:rPr>
          <w:b/>
        </w:rPr>
        <w:br/>
      </w:r>
      <w:r w:rsidRPr="00FD22EE">
        <w:rPr>
          <w:rStyle w:val="Hipercze"/>
          <w:color w:val="0071BC"/>
          <w:shd w:val="clear" w:color="auto" w:fill="FFFFFF"/>
        </w:rPr>
        <w:t>rzecznik@plk-sa.pl</w:t>
      </w:r>
      <w:r w:rsidRPr="00FD22EE">
        <w:br/>
        <w:t>T: +48 694 480</w:t>
      </w:r>
      <w:r>
        <w:t> </w:t>
      </w:r>
      <w:r w:rsidRPr="00FD22EE">
        <w:t>153</w:t>
      </w:r>
    </w:p>
    <w:p w14:paraId="33FC5C3B" w14:textId="77777777" w:rsidR="00C22107" w:rsidRPr="00C10E0A" w:rsidRDefault="00C22107" w:rsidP="00735B9E">
      <w:pPr>
        <w:spacing w:line="360" w:lineRule="auto"/>
        <w:rPr>
          <w:sz w:val="20"/>
          <w:szCs w:val="20"/>
        </w:rPr>
      </w:pPr>
    </w:p>
    <w:sectPr w:rsidR="00C22107" w:rsidRPr="00C10E0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1D67C" w14:textId="77777777" w:rsidR="00F115F4" w:rsidRDefault="00F115F4" w:rsidP="009D1AEB">
      <w:pPr>
        <w:spacing w:after="0" w:line="240" w:lineRule="auto"/>
      </w:pPr>
      <w:r>
        <w:separator/>
      </w:r>
    </w:p>
  </w:endnote>
  <w:endnote w:type="continuationSeparator" w:id="0">
    <w:p w14:paraId="591B3BE4" w14:textId="77777777" w:rsidR="00F115F4" w:rsidRDefault="00F115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EEB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51511C8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4580DCE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116841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659F7" w:rsidRPr="008B6702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D91F" w14:textId="77777777" w:rsidR="00F115F4" w:rsidRDefault="00F115F4" w:rsidP="009D1AEB">
      <w:pPr>
        <w:spacing w:after="0" w:line="240" w:lineRule="auto"/>
      </w:pPr>
      <w:r>
        <w:separator/>
      </w:r>
    </w:p>
  </w:footnote>
  <w:footnote w:type="continuationSeparator" w:id="0">
    <w:p w14:paraId="3C154CC3" w14:textId="77777777" w:rsidR="00F115F4" w:rsidRDefault="00F115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6A04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D58ADDB" wp14:editId="7E12ACB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8893A" wp14:editId="0435381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8B5587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00EC69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1E532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0D5C3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3BCEF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23B74E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DFFD50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7D8B"/>
    <w:rsid w:val="0006426B"/>
    <w:rsid w:val="0007087B"/>
    <w:rsid w:val="00077968"/>
    <w:rsid w:val="00085FD9"/>
    <w:rsid w:val="00093A55"/>
    <w:rsid w:val="00095417"/>
    <w:rsid w:val="000A14DD"/>
    <w:rsid w:val="000A31C4"/>
    <w:rsid w:val="000A3411"/>
    <w:rsid w:val="000A4F79"/>
    <w:rsid w:val="000B01EC"/>
    <w:rsid w:val="000B2DE2"/>
    <w:rsid w:val="000B5E25"/>
    <w:rsid w:val="000C2360"/>
    <w:rsid w:val="000C2611"/>
    <w:rsid w:val="000C5C52"/>
    <w:rsid w:val="000E3BEE"/>
    <w:rsid w:val="000F124A"/>
    <w:rsid w:val="000F551B"/>
    <w:rsid w:val="00114438"/>
    <w:rsid w:val="0013337A"/>
    <w:rsid w:val="00141637"/>
    <w:rsid w:val="001435F9"/>
    <w:rsid w:val="00152954"/>
    <w:rsid w:val="001703E0"/>
    <w:rsid w:val="00172D7E"/>
    <w:rsid w:val="00183D63"/>
    <w:rsid w:val="001861A3"/>
    <w:rsid w:val="00187C00"/>
    <w:rsid w:val="00193C45"/>
    <w:rsid w:val="001B1C58"/>
    <w:rsid w:val="001B204E"/>
    <w:rsid w:val="001B5726"/>
    <w:rsid w:val="001D62A6"/>
    <w:rsid w:val="001E3488"/>
    <w:rsid w:val="001F0270"/>
    <w:rsid w:val="001F741A"/>
    <w:rsid w:val="00202E15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6D7D"/>
    <w:rsid w:val="00277762"/>
    <w:rsid w:val="00291328"/>
    <w:rsid w:val="00292434"/>
    <w:rsid w:val="00296B3C"/>
    <w:rsid w:val="002C34FB"/>
    <w:rsid w:val="002C7358"/>
    <w:rsid w:val="002E2432"/>
    <w:rsid w:val="002F1377"/>
    <w:rsid w:val="002F6767"/>
    <w:rsid w:val="0031139E"/>
    <w:rsid w:val="00314346"/>
    <w:rsid w:val="00314AC6"/>
    <w:rsid w:val="00316DFE"/>
    <w:rsid w:val="00317CBD"/>
    <w:rsid w:val="0032384F"/>
    <w:rsid w:val="0032504F"/>
    <w:rsid w:val="00325979"/>
    <w:rsid w:val="003267CA"/>
    <w:rsid w:val="003307CF"/>
    <w:rsid w:val="00364D26"/>
    <w:rsid w:val="00371B7F"/>
    <w:rsid w:val="003948DD"/>
    <w:rsid w:val="003A6EC7"/>
    <w:rsid w:val="003B6C4C"/>
    <w:rsid w:val="003C3ED9"/>
    <w:rsid w:val="003C507B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11C1"/>
    <w:rsid w:val="00497403"/>
    <w:rsid w:val="004A2E24"/>
    <w:rsid w:val="004A4A61"/>
    <w:rsid w:val="004D1100"/>
    <w:rsid w:val="004D56E1"/>
    <w:rsid w:val="004D78C2"/>
    <w:rsid w:val="004F247C"/>
    <w:rsid w:val="00510E02"/>
    <w:rsid w:val="00513987"/>
    <w:rsid w:val="005148E3"/>
    <w:rsid w:val="0052001B"/>
    <w:rsid w:val="00532AD2"/>
    <w:rsid w:val="0054658F"/>
    <w:rsid w:val="0056659B"/>
    <w:rsid w:val="00566CEA"/>
    <w:rsid w:val="00570D8A"/>
    <w:rsid w:val="00585BA9"/>
    <w:rsid w:val="0059190C"/>
    <w:rsid w:val="005A6921"/>
    <w:rsid w:val="005B5D0D"/>
    <w:rsid w:val="005C0C81"/>
    <w:rsid w:val="005D6F8B"/>
    <w:rsid w:val="005D7681"/>
    <w:rsid w:val="005E0F84"/>
    <w:rsid w:val="005E7308"/>
    <w:rsid w:val="005F47CC"/>
    <w:rsid w:val="00603766"/>
    <w:rsid w:val="006164C4"/>
    <w:rsid w:val="00621FCA"/>
    <w:rsid w:val="00625DE6"/>
    <w:rsid w:val="00626E9A"/>
    <w:rsid w:val="00632DAA"/>
    <w:rsid w:val="00633CC5"/>
    <w:rsid w:val="006343AE"/>
    <w:rsid w:val="0063625B"/>
    <w:rsid w:val="0063790A"/>
    <w:rsid w:val="006416CE"/>
    <w:rsid w:val="00641D0C"/>
    <w:rsid w:val="00645083"/>
    <w:rsid w:val="00652316"/>
    <w:rsid w:val="0066262C"/>
    <w:rsid w:val="006645D7"/>
    <w:rsid w:val="00681546"/>
    <w:rsid w:val="006A0CEB"/>
    <w:rsid w:val="006B154E"/>
    <w:rsid w:val="006B2708"/>
    <w:rsid w:val="006B4522"/>
    <w:rsid w:val="006C6C1C"/>
    <w:rsid w:val="006F5A66"/>
    <w:rsid w:val="006F6A49"/>
    <w:rsid w:val="007164B4"/>
    <w:rsid w:val="00730B78"/>
    <w:rsid w:val="0073141E"/>
    <w:rsid w:val="00733949"/>
    <w:rsid w:val="00735B9E"/>
    <w:rsid w:val="00743006"/>
    <w:rsid w:val="007467EC"/>
    <w:rsid w:val="00750A6C"/>
    <w:rsid w:val="007556B2"/>
    <w:rsid w:val="0076388F"/>
    <w:rsid w:val="007643AC"/>
    <w:rsid w:val="00772AF9"/>
    <w:rsid w:val="00773839"/>
    <w:rsid w:val="00775B7C"/>
    <w:rsid w:val="00776CC8"/>
    <w:rsid w:val="00777DEF"/>
    <w:rsid w:val="00780D90"/>
    <w:rsid w:val="0079183A"/>
    <w:rsid w:val="00793930"/>
    <w:rsid w:val="00793B6B"/>
    <w:rsid w:val="007B2512"/>
    <w:rsid w:val="007C2E42"/>
    <w:rsid w:val="007C7CAF"/>
    <w:rsid w:val="007E412D"/>
    <w:rsid w:val="007F3648"/>
    <w:rsid w:val="007F44D7"/>
    <w:rsid w:val="0080302D"/>
    <w:rsid w:val="00804A9F"/>
    <w:rsid w:val="00805AD7"/>
    <w:rsid w:val="0081352B"/>
    <w:rsid w:val="008172BF"/>
    <w:rsid w:val="00860074"/>
    <w:rsid w:val="0086034C"/>
    <w:rsid w:val="00867279"/>
    <w:rsid w:val="00870F94"/>
    <w:rsid w:val="00874E2E"/>
    <w:rsid w:val="008773CE"/>
    <w:rsid w:val="00882F4E"/>
    <w:rsid w:val="0089676D"/>
    <w:rsid w:val="008A3769"/>
    <w:rsid w:val="008A4868"/>
    <w:rsid w:val="008A55D0"/>
    <w:rsid w:val="008C2120"/>
    <w:rsid w:val="009003F0"/>
    <w:rsid w:val="00900C46"/>
    <w:rsid w:val="00903331"/>
    <w:rsid w:val="009033D9"/>
    <w:rsid w:val="009045D9"/>
    <w:rsid w:val="009152A1"/>
    <w:rsid w:val="009434E8"/>
    <w:rsid w:val="009449C0"/>
    <w:rsid w:val="0094510F"/>
    <w:rsid w:val="0095461C"/>
    <w:rsid w:val="0097307E"/>
    <w:rsid w:val="00975A1B"/>
    <w:rsid w:val="00977937"/>
    <w:rsid w:val="00981D8A"/>
    <w:rsid w:val="0099287D"/>
    <w:rsid w:val="00995323"/>
    <w:rsid w:val="009B03D3"/>
    <w:rsid w:val="009C34EA"/>
    <w:rsid w:val="009D1AEB"/>
    <w:rsid w:val="009D3B9A"/>
    <w:rsid w:val="009E46FE"/>
    <w:rsid w:val="009F7214"/>
    <w:rsid w:val="00A15AED"/>
    <w:rsid w:val="00A17AB9"/>
    <w:rsid w:val="00A26619"/>
    <w:rsid w:val="00A30076"/>
    <w:rsid w:val="00A3028A"/>
    <w:rsid w:val="00A32260"/>
    <w:rsid w:val="00A37BE3"/>
    <w:rsid w:val="00A44AAA"/>
    <w:rsid w:val="00A47FF8"/>
    <w:rsid w:val="00A51735"/>
    <w:rsid w:val="00A544E1"/>
    <w:rsid w:val="00A55DAD"/>
    <w:rsid w:val="00A637BC"/>
    <w:rsid w:val="00A637F6"/>
    <w:rsid w:val="00A64ED3"/>
    <w:rsid w:val="00A7190D"/>
    <w:rsid w:val="00A74801"/>
    <w:rsid w:val="00A82A01"/>
    <w:rsid w:val="00A95ADE"/>
    <w:rsid w:val="00A972A6"/>
    <w:rsid w:val="00AC2669"/>
    <w:rsid w:val="00AE05BF"/>
    <w:rsid w:val="00AF67D7"/>
    <w:rsid w:val="00B00EBB"/>
    <w:rsid w:val="00B057A9"/>
    <w:rsid w:val="00B12B30"/>
    <w:rsid w:val="00B32FF9"/>
    <w:rsid w:val="00B42F3C"/>
    <w:rsid w:val="00B526B5"/>
    <w:rsid w:val="00B557C6"/>
    <w:rsid w:val="00B67D5D"/>
    <w:rsid w:val="00B70104"/>
    <w:rsid w:val="00B752F7"/>
    <w:rsid w:val="00B84C09"/>
    <w:rsid w:val="00B907C1"/>
    <w:rsid w:val="00BA3B69"/>
    <w:rsid w:val="00BA5EF8"/>
    <w:rsid w:val="00BB71CE"/>
    <w:rsid w:val="00BC7C9C"/>
    <w:rsid w:val="00BD2445"/>
    <w:rsid w:val="00BF1794"/>
    <w:rsid w:val="00C10E0A"/>
    <w:rsid w:val="00C13075"/>
    <w:rsid w:val="00C16104"/>
    <w:rsid w:val="00C17C35"/>
    <w:rsid w:val="00C22107"/>
    <w:rsid w:val="00C23357"/>
    <w:rsid w:val="00C23F6D"/>
    <w:rsid w:val="00C24220"/>
    <w:rsid w:val="00C35EF4"/>
    <w:rsid w:val="00C40BD4"/>
    <w:rsid w:val="00C547E8"/>
    <w:rsid w:val="00C600AF"/>
    <w:rsid w:val="00C62373"/>
    <w:rsid w:val="00C625CA"/>
    <w:rsid w:val="00C63DFB"/>
    <w:rsid w:val="00C659F7"/>
    <w:rsid w:val="00C74DA2"/>
    <w:rsid w:val="00C84310"/>
    <w:rsid w:val="00C84C92"/>
    <w:rsid w:val="00C85887"/>
    <w:rsid w:val="00C9273B"/>
    <w:rsid w:val="00CB017C"/>
    <w:rsid w:val="00CC2306"/>
    <w:rsid w:val="00CE5767"/>
    <w:rsid w:val="00CE64DC"/>
    <w:rsid w:val="00CF4A20"/>
    <w:rsid w:val="00D00732"/>
    <w:rsid w:val="00D149FC"/>
    <w:rsid w:val="00D17114"/>
    <w:rsid w:val="00D21952"/>
    <w:rsid w:val="00D469CC"/>
    <w:rsid w:val="00D47883"/>
    <w:rsid w:val="00D6247C"/>
    <w:rsid w:val="00D869EC"/>
    <w:rsid w:val="00DA486E"/>
    <w:rsid w:val="00DB524D"/>
    <w:rsid w:val="00DB79A6"/>
    <w:rsid w:val="00DC2567"/>
    <w:rsid w:val="00DF60CF"/>
    <w:rsid w:val="00E0444B"/>
    <w:rsid w:val="00E123AF"/>
    <w:rsid w:val="00E17BD7"/>
    <w:rsid w:val="00E34F96"/>
    <w:rsid w:val="00E54956"/>
    <w:rsid w:val="00E637AE"/>
    <w:rsid w:val="00E80C97"/>
    <w:rsid w:val="00E82EF5"/>
    <w:rsid w:val="00E86804"/>
    <w:rsid w:val="00E903EE"/>
    <w:rsid w:val="00E95B78"/>
    <w:rsid w:val="00EA04E5"/>
    <w:rsid w:val="00EA474E"/>
    <w:rsid w:val="00EA7F54"/>
    <w:rsid w:val="00EB0130"/>
    <w:rsid w:val="00EB496C"/>
    <w:rsid w:val="00EB6BCC"/>
    <w:rsid w:val="00EE280F"/>
    <w:rsid w:val="00EE38F9"/>
    <w:rsid w:val="00EE64DC"/>
    <w:rsid w:val="00F04181"/>
    <w:rsid w:val="00F115F4"/>
    <w:rsid w:val="00F1317E"/>
    <w:rsid w:val="00F14A42"/>
    <w:rsid w:val="00F153FF"/>
    <w:rsid w:val="00F16B68"/>
    <w:rsid w:val="00F171E6"/>
    <w:rsid w:val="00F41AAA"/>
    <w:rsid w:val="00F42C80"/>
    <w:rsid w:val="00F53C73"/>
    <w:rsid w:val="00F60524"/>
    <w:rsid w:val="00F703BF"/>
    <w:rsid w:val="00F7782B"/>
    <w:rsid w:val="00F7794E"/>
    <w:rsid w:val="00F808A2"/>
    <w:rsid w:val="00F81948"/>
    <w:rsid w:val="00F82550"/>
    <w:rsid w:val="00FB1C73"/>
    <w:rsid w:val="00FC2473"/>
    <w:rsid w:val="00FD2B51"/>
    <w:rsid w:val="00FD580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76F8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9E1E-7C5D-4E65-A8B9-8E3C3F10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zwiększa możliwości podróży pociągiem do Zakopanego</dc:title>
  <dc:subject/>
  <dc:creator>Szalacha Dorota</dc:creator>
  <cp:keywords/>
  <dc:description/>
  <cp:lastModifiedBy>Dudzińska Maria</cp:lastModifiedBy>
  <cp:revision>2</cp:revision>
  <cp:lastPrinted>2020-06-23T07:43:00Z</cp:lastPrinted>
  <dcterms:created xsi:type="dcterms:W3CDTF">2023-02-28T09:01:00Z</dcterms:created>
  <dcterms:modified xsi:type="dcterms:W3CDTF">2023-02-28T09:01:00Z</dcterms:modified>
</cp:coreProperties>
</file>