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A87E" w14:textId="77777777" w:rsidR="00204D38" w:rsidRPr="0030771E" w:rsidRDefault="00204D38" w:rsidP="0030771E">
      <w:pPr>
        <w:spacing w:line="360" w:lineRule="auto"/>
        <w:jc w:val="right"/>
        <w:rPr>
          <w:rFonts w:cs="Arial"/>
        </w:rPr>
      </w:pPr>
    </w:p>
    <w:p w14:paraId="3764C82F" w14:textId="77777777" w:rsidR="00204D38" w:rsidRPr="0030771E" w:rsidRDefault="00204D38" w:rsidP="0030771E">
      <w:pPr>
        <w:spacing w:line="360" w:lineRule="auto"/>
        <w:jc w:val="right"/>
        <w:rPr>
          <w:rFonts w:cs="Arial"/>
        </w:rPr>
      </w:pPr>
    </w:p>
    <w:p w14:paraId="306087D2" w14:textId="4DAEAE6C" w:rsidR="00204D38" w:rsidRPr="0030771E" w:rsidRDefault="00C23D19" w:rsidP="0030771E">
      <w:pPr>
        <w:spacing w:line="360" w:lineRule="auto"/>
        <w:jc w:val="right"/>
        <w:rPr>
          <w:rFonts w:cs="Arial"/>
        </w:rPr>
      </w:pPr>
      <w:r w:rsidRPr="0030771E">
        <w:rPr>
          <w:rFonts w:cs="Arial"/>
        </w:rPr>
        <w:t>Warszawa</w:t>
      </w:r>
      <w:r w:rsidR="00BF64E1" w:rsidRPr="0030771E">
        <w:rPr>
          <w:rFonts w:cs="Arial"/>
        </w:rPr>
        <w:t xml:space="preserve">, </w:t>
      </w:r>
      <w:r w:rsidR="00362600">
        <w:rPr>
          <w:rFonts w:cs="Arial"/>
        </w:rPr>
        <w:t>19</w:t>
      </w:r>
      <w:r w:rsidR="00422508">
        <w:rPr>
          <w:rFonts w:cs="Arial"/>
        </w:rPr>
        <w:t xml:space="preserve"> stycznia</w:t>
      </w:r>
      <w:r w:rsidRPr="0030771E">
        <w:rPr>
          <w:rFonts w:cs="Arial"/>
        </w:rPr>
        <w:t xml:space="preserve"> 2023</w:t>
      </w:r>
      <w:r w:rsidR="00204D38" w:rsidRPr="0030771E">
        <w:rPr>
          <w:rFonts w:cs="Arial"/>
        </w:rPr>
        <w:t xml:space="preserve"> r.</w:t>
      </w:r>
    </w:p>
    <w:p w14:paraId="520F3313" w14:textId="77777777" w:rsidR="00F57354" w:rsidRPr="0030771E" w:rsidRDefault="00F57354" w:rsidP="0030771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30771E">
        <w:rPr>
          <w:rFonts w:cs="Arial"/>
          <w:sz w:val="22"/>
          <w:szCs w:val="22"/>
        </w:rPr>
        <w:t>Nowe przystanki</w:t>
      </w:r>
      <w:r w:rsidR="006210DC" w:rsidRPr="0030771E">
        <w:rPr>
          <w:rFonts w:cs="Arial"/>
          <w:sz w:val="22"/>
          <w:szCs w:val="22"/>
        </w:rPr>
        <w:t xml:space="preserve"> </w:t>
      </w:r>
      <w:r w:rsidR="006B0582" w:rsidRPr="0030771E">
        <w:rPr>
          <w:rFonts w:cs="Arial"/>
          <w:sz w:val="22"/>
          <w:szCs w:val="22"/>
        </w:rPr>
        <w:t xml:space="preserve">na </w:t>
      </w:r>
      <w:r w:rsidR="000B2B84" w:rsidRPr="0030771E">
        <w:rPr>
          <w:rFonts w:cs="Arial"/>
          <w:sz w:val="22"/>
          <w:szCs w:val="22"/>
        </w:rPr>
        <w:t>Mazowszu</w:t>
      </w:r>
      <w:r w:rsidRPr="0030771E">
        <w:rPr>
          <w:rFonts w:cs="Arial"/>
          <w:sz w:val="22"/>
          <w:szCs w:val="22"/>
        </w:rPr>
        <w:t xml:space="preserve"> dzięki Programowi Przystankowemu</w:t>
      </w:r>
    </w:p>
    <w:p w14:paraId="5C67AF4A" w14:textId="5AD9EB60" w:rsidR="00F57354" w:rsidRPr="0030771E" w:rsidRDefault="00F57354" w:rsidP="0030771E">
      <w:pPr>
        <w:shd w:val="clear" w:color="auto" w:fill="FFFFFF"/>
        <w:spacing w:after="100" w:afterAutospacing="1" w:line="360" w:lineRule="auto"/>
        <w:rPr>
          <w:rFonts w:eastAsia="Times New Roman" w:cs="Arial"/>
          <w:lang w:eastAsia="pl-PL"/>
        </w:rPr>
      </w:pPr>
      <w:r w:rsidRPr="0030771E">
        <w:rPr>
          <w:rFonts w:eastAsia="Times New Roman" w:cs="Arial"/>
          <w:b/>
          <w:lang w:eastAsia="pl-PL"/>
        </w:rPr>
        <w:t>Od 2023 r. w woj. mazowie</w:t>
      </w:r>
      <w:r w:rsidR="00385838">
        <w:rPr>
          <w:rFonts w:eastAsia="Times New Roman" w:cs="Arial"/>
          <w:b/>
          <w:lang w:eastAsia="pl-PL"/>
        </w:rPr>
        <w:t xml:space="preserve">ckim </w:t>
      </w:r>
      <w:r w:rsidR="00362600">
        <w:rPr>
          <w:rFonts w:eastAsia="Times New Roman" w:cs="Arial"/>
          <w:b/>
          <w:lang w:eastAsia="pl-PL"/>
        </w:rPr>
        <w:t xml:space="preserve">pasażerowie korzystają z </w:t>
      </w:r>
      <w:r w:rsidR="00385838">
        <w:rPr>
          <w:rFonts w:eastAsia="Times New Roman" w:cs="Arial"/>
          <w:b/>
          <w:lang w:eastAsia="pl-PL"/>
        </w:rPr>
        <w:t>5 nowych i 7</w:t>
      </w:r>
      <w:r w:rsidR="00362600">
        <w:rPr>
          <w:rFonts w:eastAsia="Times New Roman" w:cs="Arial"/>
          <w:b/>
          <w:lang w:eastAsia="pl-PL"/>
        </w:rPr>
        <w:t xml:space="preserve"> zmodernizowanych przystanków</w:t>
      </w:r>
      <w:r w:rsidRPr="0030771E">
        <w:rPr>
          <w:rFonts w:eastAsia="Times New Roman" w:cs="Arial"/>
          <w:b/>
          <w:lang w:eastAsia="pl-PL"/>
        </w:rPr>
        <w:t xml:space="preserve">, m.in. </w:t>
      </w:r>
      <w:r w:rsidR="00C75A0A">
        <w:rPr>
          <w:rFonts w:cs="Arial"/>
          <w:b/>
        </w:rPr>
        <w:t>między Skarżysko</w:t>
      </w:r>
      <w:r w:rsidRPr="0030771E">
        <w:rPr>
          <w:rFonts w:cs="Arial"/>
          <w:b/>
        </w:rPr>
        <w:t>-Kamienną a Radomiem (</w:t>
      </w:r>
      <w:proofErr w:type="spellStart"/>
      <w:r w:rsidRPr="0030771E">
        <w:rPr>
          <w:rFonts w:cs="Arial"/>
          <w:b/>
        </w:rPr>
        <w:t>lk</w:t>
      </w:r>
      <w:proofErr w:type="spellEnd"/>
      <w:r w:rsidRPr="0030771E">
        <w:rPr>
          <w:rFonts w:cs="Arial"/>
          <w:b/>
        </w:rPr>
        <w:t xml:space="preserve"> 8), Tomaszowem Mazowieckim a Radomiem (</w:t>
      </w:r>
      <w:proofErr w:type="spellStart"/>
      <w:r w:rsidRPr="0030771E">
        <w:rPr>
          <w:rFonts w:cs="Arial"/>
          <w:b/>
        </w:rPr>
        <w:t>lk</w:t>
      </w:r>
      <w:proofErr w:type="spellEnd"/>
      <w:r w:rsidRPr="0030771E">
        <w:rPr>
          <w:rFonts w:cs="Arial"/>
          <w:b/>
        </w:rPr>
        <w:t xml:space="preserve"> 22) oraz Nasielskiem i Toruniem (lk27). Nowe obiek</w:t>
      </w:r>
      <w:r w:rsidR="00385838">
        <w:rPr>
          <w:rFonts w:cs="Arial"/>
          <w:b/>
        </w:rPr>
        <w:t>ty powstały w ramach „Rządowego p</w:t>
      </w:r>
      <w:r w:rsidRPr="0030771E">
        <w:rPr>
          <w:rFonts w:cs="Arial"/>
          <w:b/>
        </w:rPr>
        <w:t xml:space="preserve">rogramu budowy lub modernizacji przystanków kolejowych na lata 2021-2025” ułatwiając dostęp do kolei, podróże do szkół i pracy. </w:t>
      </w:r>
      <w:r w:rsidR="00E24676" w:rsidRPr="0030771E">
        <w:rPr>
          <w:rFonts w:cs="Arial"/>
          <w:b/>
        </w:rPr>
        <w:t>Wartość</w:t>
      </w:r>
      <w:r w:rsidRPr="0030771E">
        <w:rPr>
          <w:rFonts w:cs="Arial"/>
          <w:b/>
        </w:rPr>
        <w:t xml:space="preserve"> programu na Mazowszu to </w:t>
      </w:r>
      <w:r w:rsidR="00385838">
        <w:rPr>
          <w:rFonts w:eastAsia="Times New Roman" w:cs="Arial"/>
          <w:b/>
          <w:lang w:eastAsia="pl-PL"/>
        </w:rPr>
        <w:t xml:space="preserve">blisko </w:t>
      </w:r>
      <w:r w:rsidRPr="0030771E">
        <w:rPr>
          <w:rFonts w:eastAsia="Times New Roman" w:cs="Arial"/>
          <w:b/>
          <w:lang w:eastAsia="pl-PL"/>
        </w:rPr>
        <w:t>92 mln zł.</w:t>
      </w:r>
    </w:p>
    <w:p w14:paraId="0514B2A4" w14:textId="272ADFB3" w:rsidR="00F57354" w:rsidRPr="0030771E" w:rsidRDefault="00F57354" w:rsidP="0030771E">
      <w:pPr>
        <w:spacing w:line="360" w:lineRule="auto"/>
        <w:rPr>
          <w:rFonts w:cs="Arial"/>
        </w:rPr>
      </w:pPr>
      <w:r w:rsidRPr="0030771E">
        <w:rPr>
          <w:rFonts w:cs="Arial"/>
          <w:lang w:eastAsia="pl-PL"/>
        </w:rPr>
        <w:t xml:space="preserve">Od 2023 r. </w:t>
      </w:r>
      <w:r w:rsidR="00E24676" w:rsidRPr="0030771E">
        <w:rPr>
          <w:rStyle w:val="null1"/>
          <w:rFonts w:cs="Arial"/>
        </w:rPr>
        <w:t xml:space="preserve">dzięki </w:t>
      </w:r>
      <w:r w:rsidR="00616E26">
        <w:rPr>
          <w:rStyle w:val="null1"/>
          <w:rFonts w:cs="Arial"/>
        </w:rPr>
        <w:t xml:space="preserve">Programowi Przystankowemu </w:t>
      </w:r>
      <w:r w:rsidR="00362600">
        <w:rPr>
          <w:rFonts w:cs="Arial"/>
          <w:lang w:eastAsia="pl-PL"/>
        </w:rPr>
        <w:t xml:space="preserve">lepszy dostęp do kolei zyskali pasażerowie w woj. mazowieckim. </w:t>
      </w:r>
      <w:r w:rsidR="00E47A24">
        <w:rPr>
          <w:rFonts w:cs="Arial"/>
          <w:lang w:eastAsia="pl-PL"/>
        </w:rPr>
        <w:t>Podróżnym</w:t>
      </w:r>
      <w:r w:rsidR="00616E26">
        <w:rPr>
          <w:rFonts w:cs="Arial"/>
          <w:lang w:eastAsia="pl-PL"/>
        </w:rPr>
        <w:t xml:space="preserve"> </w:t>
      </w:r>
      <w:r w:rsidR="00362600">
        <w:rPr>
          <w:rFonts w:cs="Arial"/>
          <w:lang w:eastAsia="pl-PL"/>
        </w:rPr>
        <w:t xml:space="preserve">zapewniono </w:t>
      </w:r>
      <w:r w:rsidR="00385838">
        <w:rPr>
          <w:rFonts w:cs="Arial"/>
          <w:lang w:eastAsia="pl-PL"/>
        </w:rPr>
        <w:t>5</w:t>
      </w:r>
      <w:r w:rsidR="00362600">
        <w:rPr>
          <w:rFonts w:cs="Arial"/>
          <w:lang w:eastAsia="pl-PL"/>
        </w:rPr>
        <w:t xml:space="preserve"> nowych przystanków</w:t>
      </w:r>
      <w:r w:rsidRPr="0030771E">
        <w:rPr>
          <w:rFonts w:cs="Arial"/>
          <w:lang w:eastAsia="pl-PL"/>
        </w:rPr>
        <w:t xml:space="preserve">: Dąbrówka Zabłotnia, Groszowice Wrzosów, Błonie Rokitno, Józefin, </w:t>
      </w:r>
      <w:r w:rsidR="00385838">
        <w:rPr>
          <w:rFonts w:cs="Arial"/>
          <w:lang w:eastAsia="pl-PL"/>
        </w:rPr>
        <w:t>Kosów oraz 7</w:t>
      </w:r>
      <w:r w:rsidRPr="0030771E">
        <w:rPr>
          <w:rFonts w:cs="Arial"/>
          <w:lang w:eastAsia="pl-PL"/>
        </w:rPr>
        <w:t xml:space="preserve"> zmodernizowanych: Bąkowiec, Chronów, Mordy Miasto, Mława Miasto, </w:t>
      </w:r>
      <w:r w:rsidR="00385838" w:rsidRPr="0030771E">
        <w:rPr>
          <w:rFonts w:cs="Arial"/>
          <w:lang w:eastAsia="pl-PL"/>
        </w:rPr>
        <w:t xml:space="preserve">Ruda </w:t>
      </w:r>
      <w:r w:rsidR="00385838">
        <w:rPr>
          <w:rFonts w:cs="Arial"/>
          <w:lang w:eastAsia="pl-PL"/>
        </w:rPr>
        <w:t xml:space="preserve">Wielka, Koziebrody </w:t>
      </w:r>
      <w:r w:rsidRPr="0030771E">
        <w:rPr>
          <w:rFonts w:cs="Arial"/>
          <w:lang w:eastAsia="pl-PL"/>
        </w:rPr>
        <w:t>i Mrozy.</w:t>
      </w:r>
    </w:p>
    <w:p w14:paraId="0247477A" w14:textId="63BBA85A" w:rsidR="00307D84" w:rsidRPr="0030771E" w:rsidRDefault="00F57354" w:rsidP="0030771E">
      <w:pPr>
        <w:spacing w:line="360" w:lineRule="auto"/>
        <w:rPr>
          <w:rFonts w:cs="Arial"/>
        </w:rPr>
      </w:pPr>
      <w:r w:rsidRPr="0030771E">
        <w:rPr>
          <w:rFonts w:cs="Arial"/>
        </w:rPr>
        <w:t>W grudniu ubiegłego roku dostęp do kolei uzyskali mieszkańcy Kosowa</w:t>
      </w:r>
      <w:r w:rsidR="000B2B84" w:rsidRPr="0030771E">
        <w:rPr>
          <w:rFonts w:cs="Arial"/>
        </w:rPr>
        <w:t xml:space="preserve">, </w:t>
      </w:r>
      <w:r w:rsidR="00E24676" w:rsidRPr="0030771E">
        <w:rPr>
          <w:rFonts w:cs="Arial"/>
        </w:rPr>
        <w:t>Rudy</w:t>
      </w:r>
      <w:r w:rsidR="00D0353D" w:rsidRPr="0030771E">
        <w:rPr>
          <w:rFonts w:cs="Arial"/>
        </w:rPr>
        <w:t xml:space="preserve"> Wielkiej</w:t>
      </w:r>
      <w:r w:rsidR="000B2B84" w:rsidRPr="0030771E">
        <w:rPr>
          <w:rFonts w:cs="Arial"/>
        </w:rPr>
        <w:t xml:space="preserve"> i </w:t>
      </w:r>
      <w:r w:rsidR="00E24676" w:rsidRPr="0030771E">
        <w:rPr>
          <w:rFonts w:cs="Arial"/>
        </w:rPr>
        <w:t xml:space="preserve">Koziebród. </w:t>
      </w:r>
    </w:p>
    <w:p w14:paraId="1FA2F04C" w14:textId="3FB24059" w:rsidR="006B0582" w:rsidRPr="0030771E" w:rsidRDefault="006B0582" w:rsidP="0030771E">
      <w:pPr>
        <w:spacing w:line="360" w:lineRule="auto"/>
        <w:rPr>
          <w:rStyle w:val="null1"/>
          <w:rFonts w:cs="Arial"/>
        </w:rPr>
      </w:pPr>
      <w:r w:rsidRPr="0030771E">
        <w:rPr>
          <w:rStyle w:val="null1"/>
          <w:rFonts w:cs="Arial"/>
        </w:rPr>
        <w:t xml:space="preserve">Przystanek </w:t>
      </w:r>
      <w:r w:rsidRPr="0030771E">
        <w:rPr>
          <w:rStyle w:val="null1"/>
          <w:rFonts w:cs="Arial"/>
          <w:b/>
        </w:rPr>
        <w:t>Ruda Wielka</w:t>
      </w:r>
      <w:r w:rsidRPr="0030771E">
        <w:rPr>
          <w:rStyle w:val="null1"/>
          <w:rFonts w:cs="Arial"/>
        </w:rPr>
        <w:t>, między Skarżyskiem-Kamienną a Radomiem (</w:t>
      </w:r>
      <w:proofErr w:type="spellStart"/>
      <w:r w:rsidRPr="0030771E">
        <w:rPr>
          <w:rStyle w:val="null1"/>
          <w:rFonts w:cs="Arial"/>
        </w:rPr>
        <w:t>lk</w:t>
      </w:r>
      <w:proofErr w:type="spellEnd"/>
      <w:r w:rsidRPr="0030771E">
        <w:rPr>
          <w:rStyle w:val="null1"/>
          <w:rFonts w:cs="Arial"/>
        </w:rPr>
        <w:t xml:space="preserve"> 8), </w:t>
      </w:r>
      <w:r w:rsidR="00272743" w:rsidRPr="0030771E">
        <w:rPr>
          <w:rStyle w:val="null1"/>
          <w:rFonts w:cs="Arial"/>
        </w:rPr>
        <w:t>powstał</w:t>
      </w:r>
      <w:r w:rsidRPr="0030771E">
        <w:rPr>
          <w:rStyle w:val="null1"/>
          <w:rFonts w:cs="Arial"/>
          <w:b/>
          <w:bCs/>
        </w:rPr>
        <w:t xml:space="preserve"> </w:t>
      </w:r>
      <w:r w:rsidRPr="0030771E">
        <w:rPr>
          <w:rStyle w:val="null1"/>
          <w:rFonts w:cs="Arial"/>
        </w:rPr>
        <w:t xml:space="preserve">w nowej lokalizacji, bliżej przejazdu kolejowo-drogowego między Rudą Wielką a Helenowem. </w:t>
      </w:r>
      <w:r w:rsidR="00146654" w:rsidRPr="0030771E">
        <w:rPr>
          <w:rStyle w:val="null1"/>
          <w:rFonts w:cs="Arial"/>
        </w:rPr>
        <w:t>Można stąd pojechać</w:t>
      </w:r>
      <w:r w:rsidRPr="0030771E">
        <w:rPr>
          <w:rStyle w:val="null1"/>
          <w:rFonts w:cs="Arial"/>
        </w:rPr>
        <w:t xml:space="preserve"> w kierunku </w:t>
      </w:r>
      <w:r w:rsidR="001E14D5" w:rsidRPr="0030771E">
        <w:rPr>
          <w:rStyle w:val="null1"/>
          <w:rFonts w:cs="Arial"/>
        </w:rPr>
        <w:t>Radomia, Skarżyska-Kamiennej, Dęblina, Szydłowca</w:t>
      </w:r>
      <w:r w:rsidRPr="0030771E">
        <w:rPr>
          <w:rStyle w:val="null1"/>
          <w:rFonts w:cs="Arial"/>
        </w:rPr>
        <w:t xml:space="preserve">. </w:t>
      </w:r>
      <w:r w:rsidR="00362600" w:rsidRPr="0030771E">
        <w:rPr>
          <w:rStyle w:val="null1"/>
          <w:rFonts w:cs="Arial"/>
        </w:rPr>
        <w:t>Wartość realizacji zadania to prawie 4,5 mln zł netto</w:t>
      </w:r>
    </w:p>
    <w:p w14:paraId="63AD4A68" w14:textId="6CA4924B" w:rsidR="00362600" w:rsidRPr="0030771E" w:rsidRDefault="00362600" w:rsidP="00362600">
      <w:pPr>
        <w:spacing w:line="360" w:lineRule="auto"/>
        <w:rPr>
          <w:rStyle w:val="null1"/>
          <w:rFonts w:cs="Arial"/>
        </w:rPr>
      </w:pPr>
      <w:r w:rsidRPr="0030771E">
        <w:rPr>
          <w:rStyle w:val="null1"/>
          <w:rFonts w:cs="Arial"/>
        </w:rPr>
        <w:t xml:space="preserve">Nowy przystanek w </w:t>
      </w:r>
      <w:r w:rsidRPr="0030771E">
        <w:rPr>
          <w:rStyle w:val="null1"/>
          <w:rFonts w:cs="Arial"/>
          <w:b/>
        </w:rPr>
        <w:t>Kosowie</w:t>
      </w:r>
      <w:r w:rsidRPr="0030771E">
        <w:rPr>
          <w:rStyle w:val="null1"/>
          <w:rFonts w:cs="Arial"/>
        </w:rPr>
        <w:t xml:space="preserve"> został zbudowany pomiędzy ulicą Radomską i ulicą </w:t>
      </w:r>
      <w:proofErr w:type="spellStart"/>
      <w:r w:rsidRPr="0030771E">
        <w:rPr>
          <w:rStyle w:val="null1"/>
          <w:rFonts w:cs="Arial"/>
        </w:rPr>
        <w:t>Krychnowicką</w:t>
      </w:r>
      <w:proofErr w:type="spellEnd"/>
      <w:r w:rsidRPr="0030771E">
        <w:rPr>
          <w:rStyle w:val="null1"/>
          <w:rFonts w:cs="Arial"/>
        </w:rPr>
        <w:t>, na linii kolejowej (nr 22) między Tomaszowem Mazowieckim a Radomiem, w pobliżu przystanku Kończyce Radomskie. Wartość zadania to ponad 5,7 mln zł.</w:t>
      </w:r>
    </w:p>
    <w:p w14:paraId="7B6A3ED6" w14:textId="0770D965" w:rsidR="00D15889" w:rsidRPr="0030771E" w:rsidRDefault="00D15889" w:rsidP="00D15889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Pr="0030771E">
        <w:rPr>
          <w:rFonts w:cs="Arial"/>
        </w:rPr>
        <w:t xml:space="preserve">odróżnym z powiatu płońskiego udostępniony został przystanek </w:t>
      </w:r>
      <w:r w:rsidRPr="00D15889">
        <w:rPr>
          <w:rFonts w:cs="Arial"/>
          <w:b/>
        </w:rPr>
        <w:t>Koziebrody</w:t>
      </w:r>
      <w:r w:rsidRPr="0030771E">
        <w:rPr>
          <w:rFonts w:cs="Arial"/>
        </w:rPr>
        <w:t xml:space="preserve"> w nowej lokalizacji (linia kolejowa nr 27 Nasielsk – Toruń Wschodni). Nowy peron jest bliżej centrum wsi, w sąsiedztwie skrzyżowania torów z drogą w kierunku Drobina. Ułatwia dostęp do kolei i podróże pociągiem w kierunku Raciąża i Sierpca oraz Nasielska i Nowego Dworu Mazowieckiego. Na sąsiadującym z nowym peronem przejeździe kolejowo – drogowym podniesiony zostanie poziom bezpieczeństwa. Zabudowane będą sygnalizatory, rogatki oraz nowe oświetlenie. Kierowcy już przejeżdżają przez tory sprawniej dzięki nowej nawierzchni. Koszt wszystkich prac wyniesie 3 mln zł netto. </w:t>
      </w:r>
    </w:p>
    <w:p w14:paraId="55556A4D" w14:textId="084AB2DB" w:rsidR="00362600" w:rsidRDefault="00362600" w:rsidP="0030771E">
      <w:pPr>
        <w:spacing w:line="360" w:lineRule="auto"/>
        <w:rPr>
          <w:rStyle w:val="null1"/>
          <w:rFonts w:cs="Arial"/>
        </w:rPr>
      </w:pPr>
    </w:p>
    <w:p w14:paraId="636AA10C" w14:textId="49ED39E4" w:rsidR="00075B8D" w:rsidRPr="0030771E" w:rsidRDefault="00805704" w:rsidP="0030771E">
      <w:pPr>
        <w:spacing w:line="360" w:lineRule="auto"/>
        <w:rPr>
          <w:rFonts w:cs="Arial"/>
          <w:shd w:val="clear" w:color="auto" w:fill="FFFFFF"/>
        </w:rPr>
      </w:pPr>
      <w:r w:rsidRPr="0030771E">
        <w:rPr>
          <w:rFonts w:cs="Arial"/>
          <w:shd w:val="clear" w:color="auto" w:fill="FFFFFF"/>
        </w:rPr>
        <w:lastRenderedPageBreak/>
        <w:t>W</w:t>
      </w:r>
      <w:r w:rsidR="00D5790D" w:rsidRPr="0030771E">
        <w:rPr>
          <w:rFonts w:cs="Arial"/>
          <w:shd w:val="clear" w:color="auto" w:fill="FFFFFF"/>
        </w:rPr>
        <w:t xml:space="preserve"> październik</w:t>
      </w:r>
      <w:r w:rsidRPr="0030771E">
        <w:rPr>
          <w:rFonts w:cs="Arial"/>
          <w:shd w:val="clear" w:color="auto" w:fill="FFFFFF"/>
        </w:rPr>
        <w:t>u</w:t>
      </w:r>
      <w:r w:rsidR="00D5790D" w:rsidRPr="0030771E">
        <w:rPr>
          <w:rFonts w:cs="Arial"/>
          <w:shd w:val="clear" w:color="auto" w:fill="FFFFFF"/>
        </w:rPr>
        <w:t xml:space="preserve"> 2023 r. </w:t>
      </w:r>
      <w:r w:rsidRPr="0030771E">
        <w:rPr>
          <w:rFonts w:cs="Arial"/>
          <w:shd w:val="clear" w:color="auto" w:fill="FFFFFF"/>
        </w:rPr>
        <w:t>w</w:t>
      </w:r>
      <w:r w:rsidR="00075B8D" w:rsidRPr="0030771E">
        <w:rPr>
          <w:rFonts w:cs="Arial"/>
          <w:shd w:val="clear" w:color="auto" w:fill="FFFFFF"/>
        </w:rPr>
        <w:t xml:space="preserve"> </w:t>
      </w:r>
      <w:r w:rsidR="00075B8D" w:rsidRPr="0030771E">
        <w:rPr>
          <w:rFonts w:cs="Arial"/>
          <w:b/>
          <w:shd w:val="clear" w:color="auto" w:fill="FFFFFF"/>
        </w:rPr>
        <w:t xml:space="preserve">Józefinie </w:t>
      </w:r>
      <w:r w:rsidR="00075B8D" w:rsidRPr="0030771E">
        <w:rPr>
          <w:rFonts w:cs="Arial"/>
          <w:shd w:val="clear" w:color="auto" w:fill="FFFFFF"/>
        </w:rPr>
        <w:t>między Warszawą a Mińskiem Mazowieckim</w:t>
      </w:r>
      <w:r w:rsidR="001D46B7">
        <w:rPr>
          <w:rFonts w:cs="Arial"/>
          <w:shd w:val="clear" w:color="auto" w:fill="FFFFFF"/>
        </w:rPr>
        <w:t xml:space="preserve"> (lk2)</w:t>
      </w:r>
      <w:r w:rsidR="00075B8D" w:rsidRPr="0030771E">
        <w:rPr>
          <w:rFonts w:cs="Arial"/>
          <w:shd w:val="clear" w:color="auto" w:fill="FFFFFF"/>
        </w:rPr>
        <w:t xml:space="preserve">, PKP Polskie Linie Kolejowe S.A. </w:t>
      </w:r>
      <w:r w:rsidRPr="0030771E">
        <w:rPr>
          <w:rFonts w:cs="Arial"/>
          <w:shd w:val="clear" w:color="auto" w:fill="FFFFFF"/>
        </w:rPr>
        <w:t>oddały do u</w:t>
      </w:r>
      <w:r w:rsidR="001D46B7">
        <w:rPr>
          <w:rFonts w:cs="Arial"/>
          <w:shd w:val="clear" w:color="auto" w:fill="FFFFFF"/>
        </w:rPr>
        <w:t xml:space="preserve">żytku nowy przystanek kolejowy. </w:t>
      </w:r>
      <w:r w:rsidR="00075B8D" w:rsidRPr="0030771E">
        <w:rPr>
          <w:rFonts w:cs="Arial"/>
          <w:shd w:val="clear" w:color="auto" w:fill="FFFFFF"/>
        </w:rPr>
        <w:t xml:space="preserve">Do przystanku Warszawa Stadion można </w:t>
      </w:r>
      <w:r w:rsidR="008861B8">
        <w:rPr>
          <w:rFonts w:cs="Arial"/>
          <w:shd w:val="clear" w:color="auto" w:fill="FFFFFF"/>
        </w:rPr>
        <w:t xml:space="preserve">stąd </w:t>
      </w:r>
      <w:r w:rsidR="00075B8D" w:rsidRPr="0030771E">
        <w:rPr>
          <w:rFonts w:cs="Arial"/>
          <w:shd w:val="clear" w:color="auto" w:fill="FFFFFF"/>
        </w:rPr>
        <w:t>dojechać w ok</w:t>
      </w:r>
      <w:r w:rsidR="00385838">
        <w:rPr>
          <w:rFonts w:cs="Arial"/>
          <w:shd w:val="clear" w:color="auto" w:fill="FFFFFF"/>
        </w:rPr>
        <w:t>. 25 minut, a do Warszawy</w:t>
      </w:r>
      <w:r w:rsidR="00075B8D" w:rsidRPr="0030771E">
        <w:rPr>
          <w:rFonts w:cs="Arial"/>
          <w:shd w:val="clear" w:color="auto" w:fill="FFFFFF"/>
        </w:rPr>
        <w:t xml:space="preserve"> Śródmieście ok. 33 minuty. </w:t>
      </w:r>
    </w:p>
    <w:p w14:paraId="1BCDC63A" w14:textId="5AFE84A7" w:rsidR="00F34BEE" w:rsidRDefault="00805704" w:rsidP="0030771E">
      <w:pPr>
        <w:spacing w:line="360" w:lineRule="auto"/>
        <w:rPr>
          <w:rFonts w:cs="Arial"/>
          <w:lang w:eastAsia="pl-PL"/>
        </w:rPr>
      </w:pPr>
      <w:r w:rsidRPr="0030771E">
        <w:rPr>
          <w:rFonts w:cs="Arial"/>
          <w:shd w:val="clear" w:color="auto" w:fill="FFFFFF"/>
        </w:rPr>
        <w:t xml:space="preserve">Natomiast od września 2023 r. podróżni korzystają z nowego przystanku </w:t>
      </w:r>
      <w:r w:rsidR="00075B8D" w:rsidRPr="0030771E">
        <w:rPr>
          <w:rFonts w:cs="Arial"/>
          <w:b/>
          <w:shd w:val="clear" w:color="auto" w:fill="FFFFFF"/>
        </w:rPr>
        <w:t>Błonie Rokitno</w:t>
      </w:r>
      <w:r w:rsidR="00075B8D" w:rsidRPr="0030771E">
        <w:rPr>
          <w:rFonts w:cs="Arial"/>
          <w:shd w:val="clear" w:color="auto" w:fill="FFFFFF"/>
        </w:rPr>
        <w:t xml:space="preserve"> </w:t>
      </w:r>
      <w:r w:rsidR="00075B8D" w:rsidRPr="008861B8">
        <w:rPr>
          <w:rFonts w:cs="Arial"/>
          <w:shd w:val="clear" w:color="auto" w:fill="FFFFFF"/>
        </w:rPr>
        <w:t xml:space="preserve">na linii </w:t>
      </w:r>
      <w:r w:rsidR="00075B8D" w:rsidRPr="0030771E">
        <w:rPr>
          <w:rFonts w:cs="Arial"/>
          <w:shd w:val="clear" w:color="auto" w:fill="FFFFFF"/>
        </w:rPr>
        <w:t>kolejow</w:t>
      </w:r>
      <w:r w:rsidR="00385838">
        <w:rPr>
          <w:rFonts w:cs="Arial"/>
          <w:shd w:val="clear" w:color="auto" w:fill="FFFFFF"/>
        </w:rPr>
        <w:t>ej między Błoniem a Płochocinem</w:t>
      </w:r>
      <w:r w:rsidR="001D46B7">
        <w:rPr>
          <w:rFonts w:cs="Arial"/>
          <w:shd w:val="clear" w:color="auto" w:fill="FFFFFF"/>
        </w:rPr>
        <w:t xml:space="preserve"> </w:t>
      </w:r>
      <w:r w:rsidR="001D46B7" w:rsidRPr="001D46B7">
        <w:rPr>
          <w:rFonts w:cs="Arial"/>
          <w:shd w:val="clear" w:color="auto" w:fill="FFFFFF"/>
        </w:rPr>
        <w:t>(lk3)</w:t>
      </w:r>
      <w:r w:rsidR="00385838" w:rsidRPr="001D46B7">
        <w:rPr>
          <w:rFonts w:cs="Arial"/>
          <w:shd w:val="clear" w:color="auto" w:fill="FFFFFF"/>
        </w:rPr>
        <w:t>,</w:t>
      </w:r>
      <w:r w:rsidR="00385838">
        <w:rPr>
          <w:rFonts w:cs="Arial"/>
          <w:shd w:val="clear" w:color="auto" w:fill="FFFFFF"/>
        </w:rPr>
        <w:t xml:space="preserve"> który </w:t>
      </w:r>
      <w:r w:rsidR="00075B8D" w:rsidRPr="0030771E">
        <w:rPr>
          <w:rFonts w:cs="Arial"/>
          <w:shd w:val="clear" w:color="auto" w:fill="FFFFFF"/>
        </w:rPr>
        <w:t>umożliwia wygodne podróże w kierunku Warszawy, Mińska Mazowieckiego, Siedlec, Otwocka, Łowicza, czy Sochaczewa.</w:t>
      </w:r>
      <w:r w:rsidRPr="0030771E">
        <w:rPr>
          <w:rFonts w:cs="Arial"/>
          <w:shd w:val="clear" w:color="auto" w:fill="FFFFFF"/>
        </w:rPr>
        <w:t xml:space="preserve"> O</w:t>
      </w:r>
      <w:r w:rsidR="00D5790D" w:rsidRPr="0030771E">
        <w:rPr>
          <w:rFonts w:cs="Arial"/>
          <w:lang w:eastAsia="pl-PL"/>
        </w:rPr>
        <w:t xml:space="preserve">bok peronu nr 1 </w:t>
      </w:r>
      <w:r w:rsidRPr="0030771E">
        <w:rPr>
          <w:rFonts w:cs="Arial"/>
          <w:lang w:eastAsia="pl-PL"/>
        </w:rPr>
        <w:t xml:space="preserve">powstał </w:t>
      </w:r>
      <w:r w:rsidR="00D5790D" w:rsidRPr="0030771E">
        <w:rPr>
          <w:rFonts w:cs="Arial"/>
          <w:lang w:eastAsia="pl-PL"/>
        </w:rPr>
        <w:t xml:space="preserve">parking dla 40 samochodów. </w:t>
      </w:r>
    </w:p>
    <w:p w14:paraId="59B12A6F" w14:textId="79221D4C" w:rsidR="00AB3352" w:rsidRPr="0030771E" w:rsidRDefault="00AB3352" w:rsidP="00AB3352">
      <w:pPr>
        <w:spacing w:line="360" w:lineRule="auto"/>
        <w:rPr>
          <w:rFonts w:cs="Arial"/>
        </w:rPr>
      </w:pPr>
      <w:r>
        <w:rPr>
          <w:rFonts w:cs="Arial"/>
          <w:lang w:eastAsia="pl-PL"/>
        </w:rPr>
        <w:t>Na wszystkich nowych i zmodernizowanych peronach, d</w:t>
      </w:r>
      <w:r w:rsidRPr="0030771E">
        <w:rPr>
          <w:rStyle w:val="null1"/>
          <w:rFonts w:cs="Arial"/>
        </w:rPr>
        <w:t xml:space="preserve">la wygody pasażerów są wiaty, ławki i poręcze do odpoczynku na stojąco. Podróże ułatwiają czytelne oznakowania, tablice informacyjne i gabloty z rozkładem jazdy. </w:t>
      </w:r>
      <w:r>
        <w:rPr>
          <w:rStyle w:val="null1"/>
          <w:rFonts w:cs="Arial"/>
        </w:rPr>
        <w:t xml:space="preserve">Jest jasne LED-owe oświetlenie umożliwiające </w:t>
      </w:r>
      <w:r w:rsidRPr="0030771E">
        <w:rPr>
          <w:rStyle w:val="null1"/>
          <w:rFonts w:cs="Arial"/>
        </w:rPr>
        <w:t xml:space="preserve">bezpieczne podróżowanie po zmroku. </w:t>
      </w:r>
      <w:r>
        <w:rPr>
          <w:rStyle w:val="null1"/>
          <w:rFonts w:cs="Arial"/>
        </w:rPr>
        <w:t>Przystanki są dostosowane</w:t>
      </w:r>
      <w:r w:rsidRPr="0030771E">
        <w:rPr>
          <w:rStyle w:val="null1"/>
          <w:rFonts w:cs="Arial"/>
        </w:rPr>
        <w:t xml:space="preserve"> do potrzeb osób mających trudności z poruszaniem się. Dla osób niewidomych i niedowidzących są ścieżki naprowadzające i wypukła faktura na antypoślizgowej nawierzchni peronu. Zamontowano stojaki rowerowe, by ułatwić łączenie podróży koleją i rowerem.</w:t>
      </w:r>
    </w:p>
    <w:p w14:paraId="4B24B143" w14:textId="77777777" w:rsidR="00AB3352" w:rsidRPr="0030771E" w:rsidRDefault="00AB3352" w:rsidP="0030771E">
      <w:pPr>
        <w:spacing w:line="360" w:lineRule="auto"/>
        <w:rPr>
          <w:rFonts w:cs="Arial"/>
          <w:shd w:val="clear" w:color="auto" w:fill="FFFFFF"/>
        </w:rPr>
      </w:pPr>
    </w:p>
    <w:p w14:paraId="65E8886B" w14:textId="137959F0" w:rsidR="00B52B31" w:rsidRPr="0030771E" w:rsidRDefault="00B52B31" w:rsidP="0030771E">
      <w:pPr>
        <w:pStyle w:val="Nagwek2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0771E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Program Przystankowy w woj. mazowieckim</w:t>
      </w:r>
    </w:p>
    <w:p w14:paraId="57F83101" w14:textId="77777777" w:rsidR="0030771E" w:rsidRDefault="0030771E" w:rsidP="0030771E">
      <w:pPr>
        <w:spacing w:line="360" w:lineRule="auto"/>
        <w:rPr>
          <w:rFonts w:cs="Arial"/>
          <w:lang w:eastAsia="pl-PL"/>
        </w:rPr>
      </w:pPr>
    </w:p>
    <w:p w14:paraId="6FDAEAFB" w14:textId="0A6B5932" w:rsidR="00B52B31" w:rsidRPr="0030771E" w:rsidRDefault="00B52B31" w:rsidP="0030771E">
      <w:pPr>
        <w:spacing w:line="360" w:lineRule="auto"/>
        <w:rPr>
          <w:rFonts w:cs="Arial"/>
          <w:lang w:eastAsia="pl-PL"/>
        </w:rPr>
      </w:pPr>
      <w:r w:rsidRPr="0030771E">
        <w:rPr>
          <w:rFonts w:cs="Arial"/>
          <w:lang w:eastAsia="pl-PL"/>
        </w:rPr>
        <w:t xml:space="preserve">W województwie mazowieckim projekt przystankowy obejmuje na liście podstawowej 16 lokalizacji na łączną kwotę </w:t>
      </w:r>
      <w:r w:rsidR="00385838">
        <w:rPr>
          <w:rFonts w:cs="Arial"/>
          <w:lang w:eastAsia="pl-PL"/>
        </w:rPr>
        <w:t>blisko</w:t>
      </w:r>
      <w:r w:rsidRPr="0030771E">
        <w:rPr>
          <w:rFonts w:cs="Arial"/>
          <w:lang w:eastAsia="pl-PL"/>
        </w:rPr>
        <w:t xml:space="preserve"> </w:t>
      </w:r>
      <w:r w:rsidR="00B345EB" w:rsidRPr="0030771E">
        <w:rPr>
          <w:rFonts w:cs="Arial"/>
          <w:lang w:eastAsia="pl-PL"/>
        </w:rPr>
        <w:t>92</w:t>
      </w:r>
      <w:r w:rsidRPr="0030771E">
        <w:rPr>
          <w:rFonts w:cs="Arial"/>
          <w:lang w:eastAsia="pl-PL"/>
        </w:rPr>
        <w:t xml:space="preserve"> mln zł.</w:t>
      </w:r>
      <w:r w:rsidR="00805704" w:rsidRPr="0030771E">
        <w:rPr>
          <w:rFonts w:cs="Arial"/>
          <w:lang w:eastAsia="pl-PL"/>
        </w:rPr>
        <w:t xml:space="preserve"> </w:t>
      </w:r>
      <w:r w:rsidRPr="0030771E">
        <w:rPr>
          <w:rFonts w:cs="Arial"/>
          <w:lang w:eastAsia="pl-PL"/>
        </w:rPr>
        <w:t>Są to: Józefin, Błonie Rokitno, Mińsk Mazowiecki, Kosów, Chronów, Bąkowiec, Mrozy, Wołomin, Mordy Miasto, Koziebrody, Radom Południowy, Ruda Wielka, Mława Miasto, Groszowice Wrzosów, Dąbrówka Zabłotnia, Niemojki.</w:t>
      </w:r>
      <w:r w:rsidR="00805704" w:rsidRPr="0030771E">
        <w:rPr>
          <w:rFonts w:cs="Arial"/>
          <w:lang w:eastAsia="pl-PL"/>
        </w:rPr>
        <w:t xml:space="preserve"> </w:t>
      </w:r>
      <w:r w:rsidRPr="0030771E">
        <w:rPr>
          <w:rFonts w:cs="Arial"/>
          <w:lang w:eastAsia="pl-PL"/>
        </w:rPr>
        <w:t>W 2021 r. przebudowano przystanek w Niemojkach. Od 202</w:t>
      </w:r>
      <w:r w:rsidR="00385838">
        <w:rPr>
          <w:rFonts w:cs="Arial"/>
          <w:lang w:eastAsia="pl-PL"/>
        </w:rPr>
        <w:t>3 r. pociągi zatrzymują się na 5</w:t>
      </w:r>
      <w:r w:rsidRPr="0030771E">
        <w:rPr>
          <w:rFonts w:cs="Arial"/>
          <w:lang w:eastAsia="pl-PL"/>
        </w:rPr>
        <w:t xml:space="preserve"> nowych przystankach: Dąbrówka Zabłotnia, Groszowice Wrzosów, Błonie Rokitno, </w:t>
      </w:r>
      <w:r w:rsidR="00385838">
        <w:rPr>
          <w:rFonts w:cs="Arial"/>
          <w:lang w:eastAsia="pl-PL"/>
        </w:rPr>
        <w:t>Józefin, Kosów</w:t>
      </w:r>
      <w:r w:rsidR="00C20213" w:rsidRPr="0030771E">
        <w:rPr>
          <w:rFonts w:cs="Arial"/>
          <w:lang w:eastAsia="pl-PL"/>
        </w:rPr>
        <w:t xml:space="preserve"> </w:t>
      </w:r>
      <w:r w:rsidR="00385838">
        <w:rPr>
          <w:rFonts w:cs="Arial"/>
          <w:lang w:eastAsia="pl-PL"/>
        </w:rPr>
        <w:t>oraz 7</w:t>
      </w:r>
      <w:r w:rsidRPr="0030771E">
        <w:rPr>
          <w:rFonts w:cs="Arial"/>
          <w:lang w:eastAsia="pl-PL"/>
        </w:rPr>
        <w:t xml:space="preserve"> zmodernizowanych: Bąkowiec, Chronów, Mordy Miasto, Mława Miasto, </w:t>
      </w:r>
      <w:r w:rsidR="00385838" w:rsidRPr="0030771E">
        <w:rPr>
          <w:rFonts w:cs="Arial"/>
          <w:lang w:eastAsia="pl-PL"/>
        </w:rPr>
        <w:t>Ruda Wielka</w:t>
      </w:r>
      <w:r w:rsidR="00385838">
        <w:rPr>
          <w:rFonts w:cs="Arial"/>
          <w:lang w:eastAsia="pl-PL"/>
        </w:rPr>
        <w:t xml:space="preserve">, </w:t>
      </w:r>
      <w:r w:rsidR="00385838" w:rsidRPr="0030771E">
        <w:rPr>
          <w:rFonts w:cs="Arial"/>
          <w:lang w:eastAsia="pl-PL"/>
        </w:rPr>
        <w:t xml:space="preserve">Koziebrody </w:t>
      </w:r>
      <w:r w:rsidRPr="0030771E">
        <w:rPr>
          <w:rFonts w:cs="Arial"/>
          <w:lang w:eastAsia="pl-PL"/>
        </w:rPr>
        <w:t>i Mrozy.</w:t>
      </w:r>
    </w:p>
    <w:p w14:paraId="3C75A2D5" w14:textId="7DAA0750" w:rsidR="00B52B31" w:rsidRPr="0030771E" w:rsidRDefault="00B52B31" w:rsidP="0030771E">
      <w:pPr>
        <w:pStyle w:val="Nagwek2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 w:rsidRPr="0030771E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Rządowy Program dla lepszej komunikacji kolejowej</w:t>
      </w:r>
    </w:p>
    <w:p w14:paraId="42842597" w14:textId="77777777" w:rsidR="00D15889" w:rsidRDefault="00D15889" w:rsidP="0030771E">
      <w:pPr>
        <w:spacing w:line="360" w:lineRule="auto"/>
        <w:rPr>
          <w:rFonts w:cs="Arial"/>
          <w:shd w:val="clear" w:color="auto" w:fill="FFFFFF"/>
        </w:rPr>
      </w:pPr>
    </w:p>
    <w:p w14:paraId="5405003E" w14:textId="44F33D51" w:rsidR="00805704" w:rsidRPr="0030771E" w:rsidRDefault="00805704" w:rsidP="0030771E">
      <w:pPr>
        <w:spacing w:line="360" w:lineRule="auto"/>
        <w:rPr>
          <w:rFonts w:cs="Arial"/>
          <w:lang w:eastAsia="pl-PL"/>
        </w:rPr>
      </w:pPr>
      <w:r w:rsidRPr="0030771E">
        <w:rPr>
          <w:rFonts w:cs="Arial"/>
          <w:shd w:val="clear" w:color="auto" w:fill="FFFFFF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</w:t>
      </w:r>
      <w:r w:rsidR="00385838">
        <w:rPr>
          <w:rFonts w:cs="Arial"/>
          <w:shd w:val="clear" w:color="auto" w:fill="FFFFFF"/>
        </w:rPr>
        <w:t xml:space="preserve">ponad 74 </w:t>
      </w:r>
      <w:r w:rsidRPr="0030771E">
        <w:rPr>
          <w:rFonts w:cs="Arial"/>
          <w:shd w:val="clear" w:color="auto" w:fill="FFFFFF"/>
        </w:rPr>
        <w:t xml:space="preserve">mln zł. </w:t>
      </w:r>
      <w:r w:rsidRPr="0030771E">
        <w:rPr>
          <w:rFonts w:cs="Arial"/>
          <w:shd w:val="clear" w:color="auto" w:fill="FFFFFF"/>
        </w:rPr>
        <w:lastRenderedPageBreak/>
        <w:t xml:space="preserve">Obecnie zakończono budowę miejsc parkingowych w </w:t>
      </w:r>
      <w:r w:rsidR="00385838">
        <w:rPr>
          <w:rFonts w:cs="Arial"/>
          <w:shd w:val="clear" w:color="auto" w:fill="FFFFFF"/>
        </w:rPr>
        <w:t>dziewięciu lokalizacjach, w czter</w:t>
      </w:r>
      <w:r w:rsidRPr="0030771E">
        <w:rPr>
          <w:rFonts w:cs="Arial"/>
          <w:shd w:val="clear" w:color="auto" w:fill="FFFFFF"/>
        </w:rPr>
        <w:t>dziestu jeden po</w:t>
      </w:r>
      <w:r w:rsidR="00385838">
        <w:rPr>
          <w:rFonts w:cs="Arial"/>
          <w:shd w:val="clear" w:color="auto" w:fill="FFFFFF"/>
        </w:rPr>
        <w:t>stępują prace budowlane, a dla czterech</w:t>
      </w:r>
      <w:r w:rsidRPr="0030771E">
        <w:rPr>
          <w:rFonts w:cs="Arial"/>
          <w:shd w:val="clear" w:color="auto" w:fill="FFFFFF"/>
        </w:rPr>
        <w:t xml:space="preserve"> trwają postępowania przetargowe.</w:t>
      </w:r>
    </w:p>
    <w:p w14:paraId="13E8E1C8" w14:textId="1B9FCF21" w:rsidR="001B7C71" w:rsidRPr="0034242B" w:rsidRDefault="00B52B31" w:rsidP="0034242B">
      <w:pPr>
        <w:pStyle w:val="Nagwek2"/>
        <w:rPr>
          <w:rFonts w:ascii="Arial" w:hAnsi="Arial" w:cs="Arial"/>
          <w:b/>
          <w:bCs/>
          <w:color w:val="auto"/>
          <w:sz w:val="22"/>
          <w:szCs w:val="22"/>
          <w:lang w:eastAsia="pl-PL"/>
        </w:rPr>
      </w:pPr>
      <w:r w:rsidRPr="0034242B"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Program Przystankowy ułatwia przesiadki</w:t>
      </w:r>
    </w:p>
    <w:p w14:paraId="698F46B2" w14:textId="65287C9F" w:rsidR="00B52B31" w:rsidRPr="0030771E" w:rsidRDefault="00B52B31" w:rsidP="0030771E">
      <w:pPr>
        <w:spacing w:line="360" w:lineRule="auto"/>
        <w:rPr>
          <w:rFonts w:cs="Arial"/>
          <w:lang w:eastAsia="pl-PL"/>
        </w:rPr>
      </w:pPr>
      <w:r w:rsidRPr="0030771E">
        <w:rPr>
          <w:rFonts w:cs="Arial"/>
          <w:lang w:eastAsia="pl-PL"/>
        </w:rPr>
        <w:t xml:space="preserve">W województwie mazowieckim planowana jest budowa łącznie 11 parkingów przy istniejących i nowo budowanych przystankach, o szacunkowej wartości </w:t>
      </w:r>
      <w:r w:rsidR="00385838">
        <w:rPr>
          <w:rFonts w:cs="Arial"/>
          <w:lang w:eastAsia="pl-PL"/>
        </w:rPr>
        <w:t>ok. 8</w:t>
      </w:r>
      <w:r w:rsidRPr="0030771E">
        <w:rPr>
          <w:rFonts w:cs="Arial"/>
          <w:lang w:eastAsia="pl-PL"/>
        </w:rPr>
        <w:t xml:space="preserve"> mln zł. Są to: </w:t>
      </w:r>
      <w:r w:rsidR="008715F3" w:rsidRPr="0030771E">
        <w:rPr>
          <w:rFonts w:cs="Arial"/>
          <w:lang w:eastAsia="pl-PL"/>
        </w:rPr>
        <w:t xml:space="preserve">Błonie </w:t>
      </w:r>
      <w:r w:rsidRPr="0030771E">
        <w:rPr>
          <w:rFonts w:cs="Arial"/>
          <w:lang w:eastAsia="pl-PL"/>
        </w:rPr>
        <w:t xml:space="preserve">Rokitno, Ruda Wielka, Małkinia, Urle, Chorzele, Wola Bierwiecka, Kruszyna, Zielonka, Warka, Ciechanów oraz Mława. </w:t>
      </w:r>
      <w:r w:rsidR="00B86E74" w:rsidRPr="0030771E">
        <w:rPr>
          <w:rFonts w:cs="Arial"/>
        </w:rPr>
        <w:t>Zakończono prace związane z budową parkingu w Rokitnie. W listopadzie podpisano umowę na realizację parkingu w Urlach, a na początku grudnia 2023 r. na realizację miejsc parkingowych przy stacji Zielonka. </w:t>
      </w:r>
    </w:p>
    <w:p w14:paraId="6BA9CA3C" w14:textId="77777777" w:rsidR="00713EF3" w:rsidRPr="0030771E" w:rsidRDefault="00713EF3" w:rsidP="0030771E">
      <w:pPr>
        <w:spacing w:after="0" w:line="360" w:lineRule="auto"/>
        <w:rPr>
          <w:rStyle w:val="Pogrubienie"/>
          <w:rFonts w:cs="Arial"/>
        </w:rPr>
      </w:pPr>
      <w:r w:rsidRPr="0030771E">
        <w:rPr>
          <w:rStyle w:val="Pogrubienie"/>
          <w:rFonts w:cs="Arial"/>
        </w:rPr>
        <w:t>Kontakt dla mediów:</w:t>
      </w:r>
    </w:p>
    <w:p w14:paraId="6BC060E5" w14:textId="77777777" w:rsidR="00713EF3" w:rsidRPr="0030771E" w:rsidRDefault="00713EF3" w:rsidP="0030771E">
      <w:pPr>
        <w:spacing w:after="0" w:line="360" w:lineRule="auto"/>
        <w:rPr>
          <w:rFonts w:cs="Arial"/>
        </w:rPr>
      </w:pPr>
      <w:r w:rsidRPr="0030771E">
        <w:rPr>
          <w:rFonts w:cs="Arial"/>
        </w:rPr>
        <w:t>Karol Jakubowski</w:t>
      </w:r>
    </w:p>
    <w:p w14:paraId="4E523032" w14:textId="77777777" w:rsidR="00713EF3" w:rsidRPr="0030771E" w:rsidRDefault="00713EF3" w:rsidP="0030771E">
      <w:pPr>
        <w:spacing w:after="0" w:line="360" w:lineRule="auto"/>
        <w:rPr>
          <w:rFonts w:cs="Arial"/>
        </w:rPr>
      </w:pPr>
      <w:r w:rsidRPr="0030771E">
        <w:rPr>
          <w:rFonts w:cs="Arial"/>
        </w:rPr>
        <w:t>zespół prasowy</w:t>
      </w:r>
    </w:p>
    <w:p w14:paraId="420FC382" w14:textId="77777777" w:rsidR="00713EF3" w:rsidRPr="0034242B" w:rsidRDefault="00713EF3" w:rsidP="0030771E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34242B">
        <w:rPr>
          <w:rStyle w:val="Pogrubienie"/>
          <w:rFonts w:cs="Arial"/>
          <w:b w:val="0"/>
          <w:bCs w:val="0"/>
        </w:rPr>
        <w:t>PKP Polskie Linie Kolejowe S.A.</w:t>
      </w:r>
    </w:p>
    <w:p w14:paraId="71CC27CB" w14:textId="77777777" w:rsidR="00713EF3" w:rsidRPr="0030771E" w:rsidRDefault="00713EF3" w:rsidP="0030771E">
      <w:pPr>
        <w:spacing w:after="0" w:line="360" w:lineRule="auto"/>
        <w:rPr>
          <w:rFonts w:cs="Arial"/>
        </w:rPr>
      </w:pPr>
      <w:r w:rsidRPr="0030771E">
        <w:rPr>
          <w:rFonts w:cs="Arial"/>
        </w:rPr>
        <w:t>rzecznik@plk-sa.pl</w:t>
      </w:r>
    </w:p>
    <w:p w14:paraId="739F643E" w14:textId="37FEF107" w:rsidR="00204D38" w:rsidRPr="0030771E" w:rsidRDefault="00713EF3" w:rsidP="0030771E">
      <w:pPr>
        <w:spacing w:after="0" w:line="360" w:lineRule="auto"/>
        <w:rPr>
          <w:rFonts w:cs="Arial"/>
        </w:rPr>
      </w:pPr>
      <w:r w:rsidRPr="0030771E">
        <w:rPr>
          <w:rFonts w:cs="Arial"/>
        </w:rPr>
        <w:t>tel. 668 679 414</w:t>
      </w:r>
    </w:p>
    <w:sectPr w:rsidR="00204D38" w:rsidRPr="0030771E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544C" w14:textId="77777777" w:rsidR="00F01360" w:rsidRDefault="00F01360">
      <w:pPr>
        <w:spacing w:after="0" w:line="240" w:lineRule="auto"/>
      </w:pPr>
      <w:r>
        <w:separator/>
      </w:r>
    </w:p>
  </w:endnote>
  <w:endnote w:type="continuationSeparator" w:id="0">
    <w:p w14:paraId="6A62F9C4" w14:textId="77777777" w:rsidR="00F01360" w:rsidRDefault="00F0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7ABE" w14:textId="77777777" w:rsidR="002779BE" w:rsidRDefault="002779BE" w:rsidP="00DB7D86">
    <w:pPr>
      <w:spacing w:after="0" w:line="240" w:lineRule="auto"/>
      <w:rPr>
        <w:rFonts w:cs="Arial"/>
        <w:color w:val="727271"/>
        <w:sz w:val="14"/>
        <w:szCs w:val="14"/>
      </w:rPr>
    </w:pPr>
  </w:p>
  <w:p w14:paraId="14EC93C8" w14:textId="77777777" w:rsidR="002779BE" w:rsidRPr="0025604B" w:rsidRDefault="00266A53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EE2171" w14:textId="77777777" w:rsidR="002779BE" w:rsidRPr="0025604B" w:rsidRDefault="00266A53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485D853" w14:textId="212932A4" w:rsidR="002779BE" w:rsidRPr="00DB7D86" w:rsidRDefault="00266A53" w:rsidP="00DB7D8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6B0582">
      <w:rPr>
        <w:rFonts w:cs="Arial"/>
        <w:color w:val="727271"/>
        <w:sz w:val="14"/>
        <w:szCs w:val="14"/>
      </w:rPr>
      <w:t xml:space="preserve">33.272.194.000,00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9324" w14:textId="77777777" w:rsidR="00F01360" w:rsidRDefault="00F01360">
      <w:pPr>
        <w:spacing w:after="0" w:line="240" w:lineRule="auto"/>
      </w:pPr>
      <w:r>
        <w:separator/>
      </w:r>
    </w:p>
  </w:footnote>
  <w:footnote w:type="continuationSeparator" w:id="0">
    <w:p w14:paraId="31A1C137" w14:textId="77777777" w:rsidR="00F01360" w:rsidRDefault="00F0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BF37" w14:textId="77777777" w:rsidR="002779BE" w:rsidRDefault="00266A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54B02" wp14:editId="213B6E7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BC78F" w14:textId="77777777" w:rsidR="002779BE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13BBA0" w14:textId="77777777" w:rsidR="002779BE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11BA92" w14:textId="77777777" w:rsidR="002779BE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A2F5DE4" w14:textId="77777777" w:rsidR="002779BE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31A80E" w14:textId="77777777" w:rsidR="002779BE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08EBB7" w14:textId="77777777" w:rsidR="002779BE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47A206" w14:textId="77777777" w:rsidR="002779BE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E1F9228" w14:textId="77777777" w:rsidR="002779BE" w:rsidRPr="00DA3248" w:rsidRDefault="002779BE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54B0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EABC78F" w14:textId="77777777" w:rsidR="002779BE" w:rsidRPr="004D6EC9" w:rsidRDefault="00266A5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13BBA0" w14:textId="77777777" w:rsidR="002779BE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11BA92" w14:textId="77777777" w:rsidR="002779BE" w:rsidRPr="004D6E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A2F5DE4" w14:textId="77777777" w:rsidR="002779BE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31A80E" w14:textId="77777777" w:rsidR="002779BE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08EBB7" w14:textId="77777777" w:rsidR="002779BE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47A206" w14:textId="77777777" w:rsidR="002779BE" w:rsidRPr="004D6E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E1F9228" w14:textId="77777777" w:rsidR="002779BE" w:rsidRPr="00DA3248" w:rsidRDefault="002779BE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A4DF6" wp14:editId="265D91B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38"/>
    <w:rsid w:val="00007B3B"/>
    <w:rsid w:val="00027963"/>
    <w:rsid w:val="00034A2A"/>
    <w:rsid w:val="00050FCA"/>
    <w:rsid w:val="00051AD1"/>
    <w:rsid w:val="00056C98"/>
    <w:rsid w:val="0006551C"/>
    <w:rsid w:val="00075B4C"/>
    <w:rsid w:val="00075B8D"/>
    <w:rsid w:val="00095E8A"/>
    <w:rsid w:val="000B2B84"/>
    <w:rsid w:val="000C12C9"/>
    <w:rsid w:val="000E7FD3"/>
    <w:rsid w:val="000F2A2A"/>
    <w:rsid w:val="00146654"/>
    <w:rsid w:val="001830A7"/>
    <w:rsid w:val="001A6006"/>
    <w:rsid w:val="001B7C71"/>
    <w:rsid w:val="001D46B7"/>
    <w:rsid w:val="001D688B"/>
    <w:rsid w:val="001E14D5"/>
    <w:rsid w:val="001F2BA3"/>
    <w:rsid w:val="001F71BF"/>
    <w:rsid w:val="00200C87"/>
    <w:rsid w:val="00204D38"/>
    <w:rsid w:val="002407F8"/>
    <w:rsid w:val="002431B7"/>
    <w:rsid w:val="00266A53"/>
    <w:rsid w:val="00272743"/>
    <w:rsid w:val="002779BE"/>
    <w:rsid w:val="00287070"/>
    <w:rsid w:val="002D3F11"/>
    <w:rsid w:val="0030771E"/>
    <w:rsid w:val="00307D84"/>
    <w:rsid w:val="00314F30"/>
    <w:rsid w:val="00315539"/>
    <w:rsid w:val="00321E3A"/>
    <w:rsid w:val="0034242B"/>
    <w:rsid w:val="00362600"/>
    <w:rsid w:val="00371EA9"/>
    <w:rsid w:val="00385838"/>
    <w:rsid w:val="003D2BED"/>
    <w:rsid w:val="00422508"/>
    <w:rsid w:val="00430871"/>
    <w:rsid w:val="00490ED7"/>
    <w:rsid w:val="004A40A2"/>
    <w:rsid w:val="004C04D5"/>
    <w:rsid w:val="004D30D5"/>
    <w:rsid w:val="00500E46"/>
    <w:rsid w:val="0050300B"/>
    <w:rsid w:val="005660AF"/>
    <w:rsid w:val="005859BA"/>
    <w:rsid w:val="005B183A"/>
    <w:rsid w:val="005B685C"/>
    <w:rsid w:val="005C3061"/>
    <w:rsid w:val="005D413F"/>
    <w:rsid w:val="005F210A"/>
    <w:rsid w:val="005F6708"/>
    <w:rsid w:val="00616E26"/>
    <w:rsid w:val="006210DC"/>
    <w:rsid w:val="006B0582"/>
    <w:rsid w:val="00713EF3"/>
    <w:rsid w:val="0072569E"/>
    <w:rsid w:val="00737887"/>
    <w:rsid w:val="00765FA6"/>
    <w:rsid w:val="0079185B"/>
    <w:rsid w:val="00797CB7"/>
    <w:rsid w:val="007A32DE"/>
    <w:rsid w:val="007C33E5"/>
    <w:rsid w:val="007F7109"/>
    <w:rsid w:val="008041C9"/>
    <w:rsid w:val="00805704"/>
    <w:rsid w:val="00830194"/>
    <w:rsid w:val="008307C5"/>
    <w:rsid w:val="008436A6"/>
    <w:rsid w:val="00843B62"/>
    <w:rsid w:val="008715F3"/>
    <w:rsid w:val="008861B8"/>
    <w:rsid w:val="008957A3"/>
    <w:rsid w:val="008D17DD"/>
    <w:rsid w:val="00904199"/>
    <w:rsid w:val="00937964"/>
    <w:rsid w:val="009D396A"/>
    <w:rsid w:val="009F7D77"/>
    <w:rsid w:val="00A41B5F"/>
    <w:rsid w:val="00A50FDD"/>
    <w:rsid w:val="00A60D77"/>
    <w:rsid w:val="00A6492C"/>
    <w:rsid w:val="00A92059"/>
    <w:rsid w:val="00AA4F7D"/>
    <w:rsid w:val="00AB3352"/>
    <w:rsid w:val="00AF191C"/>
    <w:rsid w:val="00B042CE"/>
    <w:rsid w:val="00B345EB"/>
    <w:rsid w:val="00B52B31"/>
    <w:rsid w:val="00B557B6"/>
    <w:rsid w:val="00B86E74"/>
    <w:rsid w:val="00BC58EC"/>
    <w:rsid w:val="00BF64E1"/>
    <w:rsid w:val="00C20213"/>
    <w:rsid w:val="00C23D19"/>
    <w:rsid w:val="00C62691"/>
    <w:rsid w:val="00C629AB"/>
    <w:rsid w:val="00C63F5F"/>
    <w:rsid w:val="00C70D3E"/>
    <w:rsid w:val="00C75A0A"/>
    <w:rsid w:val="00CB6E37"/>
    <w:rsid w:val="00CE7532"/>
    <w:rsid w:val="00D0353D"/>
    <w:rsid w:val="00D049F1"/>
    <w:rsid w:val="00D054EE"/>
    <w:rsid w:val="00D06225"/>
    <w:rsid w:val="00D15889"/>
    <w:rsid w:val="00D16930"/>
    <w:rsid w:val="00D5790D"/>
    <w:rsid w:val="00DA51BC"/>
    <w:rsid w:val="00DD2649"/>
    <w:rsid w:val="00DD4163"/>
    <w:rsid w:val="00DE4F8A"/>
    <w:rsid w:val="00DE6070"/>
    <w:rsid w:val="00E24676"/>
    <w:rsid w:val="00E45023"/>
    <w:rsid w:val="00E47052"/>
    <w:rsid w:val="00E47A24"/>
    <w:rsid w:val="00E50465"/>
    <w:rsid w:val="00E77E21"/>
    <w:rsid w:val="00E97CC7"/>
    <w:rsid w:val="00EB1550"/>
    <w:rsid w:val="00EC0131"/>
    <w:rsid w:val="00F01360"/>
    <w:rsid w:val="00F34BEE"/>
    <w:rsid w:val="00F37366"/>
    <w:rsid w:val="00F47C82"/>
    <w:rsid w:val="00F51483"/>
    <w:rsid w:val="00F54479"/>
    <w:rsid w:val="00F57354"/>
    <w:rsid w:val="00F76683"/>
    <w:rsid w:val="00FA2930"/>
    <w:rsid w:val="00FB00BA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5284"/>
  <w15:chartTrackingRefBased/>
  <w15:docId w15:val="{E19A05DC-BBA5-4667-9B6C-F930375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D3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D3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4D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D3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4D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D38"/>
    <w:rPr>
      <w:rFonts w:ascii="Arial" w:hAnsi="Arial"/>
    </w:rPr>
  </w:style>
  <w:style w:type="character" w:styleId="Hipercze">
    <w:name w:val="Hyperlink"/>
    <w:uiPriority w:val="99"/>
    <w:unhideWhenUsed/>
    <w:rsid w:val="00204D3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4D38"/>
    <w:rPr>
      <w:b/>
      <w:bCs/>
    </w:rPr>
  </w:style>
  <w:style w:type="paragraph" w:customStyle="1" w:styleId="Default">
    <w:name w:val="Default"/>
    <w:rsid w:val="00490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4479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07D8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7D8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1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EF3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1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1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10DC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0DC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DC"/>
    <w:rPr>
      <w:rFonts w:ascii="Segoe UI" w:hAnsi="Segoe UI" w:cs="Segoe UI"/>
      <w:sz w:val="18"/>
      <w:szCs w:val="18"/>
    </w:rPr>
  </w:style>
  <w:style w:type="paragraph" w:customStyle="1" w:styleId="null">
    <w:name w:val="null"/>
    <w:basedOn w:val="Normalny"/>
    <w:uiPriority w:val="99"/>
    <w:rsid w:val="006B058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6B0582"/>
  </w:style>
  <w:style w:type="paragraph" w:styleId="Poprawka">
    <w:name w:val="Revision"/>
    <w:hidden/>
    <w:uiPriority w:val="99"/>
    <w:semiHidden/>
    <w:rsid w:val="008D17DD"/>
    <w:pPr>
      <w:spacing w:after="0" w:line="240" w:lineRule="auto"/>
    </w:pPr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CB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AF45-4CB4-4560-AEDA-AB34945A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na Mazowszu dzięki Programowi Przystankowemu</vt:lpstr>
    </vt:vector>
  </TitlesOfParts>
  <Company>PKP PLK S.A.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na Mazowszu dzięki Programowi Przystankowemu</dc:title>
  <dc:subject/>
  <dc:creator>PKP Polskie Linie Koljowe S.A.</dc:creator>
  <cp:keywords/>
  <dc:description/>
  <cp:lastModifiedBy>Dudzińska Maria</cp:lastModifiedBy>
  <cp:revision>2</cp:revision>
  <cp:lastPrinted>2024-01-19T08:46:00Z</cp:lastPrinted>
  <dcterms:created xsi:type="dcterms:W3CDTF">2024-01-19T09:47:00Z</dcterms:created>
  <dcterms:modified xsi:type="dcterms:W3CDTF">2024-01-19T09:47:00Z</dcterms:modified>
</cp:coreProperties>
</file>